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4" w:type="pct"/>
        <w:jc w:val="center"/>
        <w:tblInd w:w="-601" w:type="dxa"/>
        <w:tblLook w:val="01E0" w:firstRow="1" w:lastRow="1" w:firstColumn="1" w:lastColumn="1" w:noHBand="0" w:noVBand="0"/>
      </w:tblPr>
      <w:tblGrid>
        <w:gridCol w:w="4965"/>
        <w:gridCol w:w="4962"/>
      </w:tblGrid>
      <w:tr w:rsidR="00806C08" w:rsidRPr="00D03634" w:rsidTr="00C35F8C">
        <w:trPr>
          <w:jc w:val="center"/>
        </w:trPr>
        <w:tc>
          <w:tcPr>
            <w:tcW w:w="2501" w:type="pct"/>
          </w:tcPr>
          <w:p w:rsidR="00806C08" w:rsidRPr="00D03634" w:rsidRDefault="00806C08" w:rsidP="00C35F8C">
            <w:pPr>
              <w:ind w:left="-103" w:right="-82"/>
              <w:jc w:val="center"/>
              <w:rPr>
                <w:rFonts w:ascii="Times New Roman" w:hAnsi="Times New Roman"/>
                <w:sz w:val="28"/>
                <w:szCs w:val="28"/>
              </w:rPr>
            </w:pPr>
            <w:r w:rsidRPr="00D03634">
              <w:rPr>
                <w:rFonts w:ascii="Times New Roman" w:hAnsi="Times New Roman"/>
                <w:sz w:val="28"/>
                <w:szCs w:val="28"/>
              </w:rPr>
              <w:t>THÀNH ĐOÀN TP. HỒ CHÍ MINH</w:t>
            </w:r>
          </w:p>
          <w:p w:rsidR="00806C08" w:rsidRPr="00D03634" w:rsidRDefault="00806C08" w:rsidP="00C35F8C">
            <w:pPr>
              <w:tabs>
                <w:tab w:val="center" w:pos="2694"/>
              </w:tabs>
              <w:ind w:left="-103" w:right="-82"/>
              <w:jc w:val="center"/>
              <w:rPr>
                <w:rFonts w:ascii="Times New Roman" w:hAnsi="Times New Roman"/>
                <w:b/>
                <w:spacing w:val="-10"/>
                <w:sz w:val="26"/>
                <w:szCs w:val="26"/>
              </w:rPr>
            </w:pPr>
            <w:r w:rsidRPr="00D03634">
              <w:rPr>
                <w:rFonts w:ascii="Times New Roman" w:hAnsi="Times New Roman"/>
                <w:b/>
                <w:spacing w:val="-10"/>
                <w:sz w:val="26"/>
                <w:szCs w:val="26"/>
              </w:rPr>
              <w:t>BCH ĐOÀN KHỐI DÂN - CHÍNH - ĐẢNG TP</w:t>
            </w:r>
          </w:p>
          <w:p w:rsidR="00806C08" w:rsidRPr="00D03634" w:rsidRDefault="00806C08" w:rsidP="00C35F8C">
            <w:pPr>
              <w:tabs>
                <w:tab w:val="center" w:pos="2694"/>
                <w:tab w:val="left" w:pos="4820"/>
                <w:tab w:val="right" w:pos="14560"/>
              </w:tabs>
              <w:ind w:left="-103" w:right="-82"/>
              <w:jc w:val="center"/>
              <w:rPr>
                <w:rFonts w:ascii="Times New Roman" w:hAnsi="Times New Roman"/>
                <w:sz w:val="26"/>
                <w:szCs w:val="26"/>
              </w:rPr>
            </w:pPr>
            <w:r w:rsidRPr="00D03634">
              <w:rPr>
                <w:rFonts w:ascii="Times New Roman" w:hAnsi="Times New Roman"/>
                <w:sz w:val="26"/>
                <w:szCs w:val="26"/>
              </w:rPr>
              <w:t>***</w:t>
            </w:r>
          </w:p>
          <w:p w:rsidR="00806C08" w:rsidRPr="00D03634" w:rsidRDefault="00806C08" w:rsidP="00806C08">
            <w:pPr>
              <w:ind w:left="-103" w:right="-82"/>
              <w:jc w:val="center"/>
              <w:rPr>
                <w:rFonts w:ascii="Times New Roman" w:hAnsi="Times New Roman"/>
                <w:szCs w:val="26"/>
              </w:rPr>
            </w:pPr>
            <w:r w:rsidRPr="00D03634">
              <w:rPr>
                <w:rFonts w:ascii="Times New Roman" w:hAnsi="Times New Roman"/>
                <w:sz w:val="26"/>
                <w:szCs w:val="26"/>
              </w:rPr>
              <w:t>Số: 1</w:t>
            </w:r>
            <w:r w:rsidRPr="00D03634">
              <w:rPr>
                <w:rFonts w:ascii="Times New Roman" w:hAnsi="Times New Roman"/>
                <w:sz w:val="26"/>
                <w:szCs w:val="26"/>
              </w:rPr>
              <w:t>5</w:t>
            </w:r>
            <w:r w:rsidRPr="00D03634">
              <w:rPr>
                <w:rFonts w:ascii="Times New Roman" w:hAnsi="Times New Roman"/>
                <w:sz w:val="26"/>
                <w:szCs w:val="26"/>
              </w:rPr>
              <w:t>-HD/ĐTN</w:t>
            </w:r>
          </w:p>
        </w:tc>
        <w:tc>
          <w:tcPr>
            <w:tcW w:w="2499" w:type="pct"/>
          </w:tcPr>
          <w:p w:rsidR="00806C08" w:rsidRPr="00D03634" w:rsidRDefault="00806C08" w:rsidP="00C35F8C">
            <w:pPr>
              <w:tabs>
                <w:tab w:val="center" w:pos="-2990"/>
                <w:tab w:val="center" w:pos="7920"/>
              </w:tabs>
              <w:ind w:left="-134"/>
              <w:jc w:val="right"/>
              <w:rPr>
                <w:rFonts w:ascii="Times New Roman" w:hAnsi="Times New Roman"/>
                <w:b/>
                <w:sz w:val="30"/>
                <w:szCs w:val="30"/>
              </w:rPr>
            </w:pPr>
            <w:r w:rsidRPr="00D03634">
              <w:rPr>
                <w:rFonts w:ascii="Times New Roman" w:hAnsi="Times New Roman"/>
                <w:b/>
                <w:sz w:val="30"/>
                <w:szCs w:val="30"/>
                <w:u w:val="single"/>
              </w:rPr>
              <w:t>ĐOÀN TNCS HỒ CHÍ MINH</w:t>
            </w:r>
          </w:p>
          <w:p w:rsidR="00806C08" w:rsidRPr="00D03634" w:rsidRDefault="00806C08" w:rsidP="00C35F8C">
            <w:pPr>
              <w:tabs>
                <w:tab w:val="center" w:pos="2694"/>
              </w:tabs>
              <w:ind w:left="-134"/>
              <w:jc w:val="right"/>
              <w:rPr>
                <w:rFonts w:ascii="Times New Roman" w:hAnsi="Times New Roman"/>
                <w:i/>
                <w:iCs/>
                <w:szCs w:val="26"/>
              </w:rPr>
            </w:pPr>
          </w:p>
          <w:p w:rsidR="00806C08" w:rsidRPr="00D03634" w:rsidRDefault="00806C08" w:rsidP="00806C08">
            <w:pPr>
              <w:ind w:left="-134"/>
              <w:jc w:val="right"/>
              <w:rPr>
                <w:rFonts w:ascii="Times New Roman" w:hAnsi="Times New Roman"/>
                <w:spacing w:val="-4"/>
                <w:sz w:val="26"/>
                <w:szCs w:val="26"/>
              </w:rPr>
            </w:pPr>
            <w:r w:rsidRPr="00D03634">
              <w:rPr>
                <w:rFonts w:ascii="Times New Roman" w:hAnsi="Times New Roman"/>
                <w:i/>
                <w:iCs/>
                <w:spacing w:val="-4"/>
                <w:sz w:val="26"/>
                <w:szCs w:val="26"/>
              </w:rPr>
              <w:t>TP. Hồ</w:t>
            </w:r>
            <w:r w:rsidRPr="00D03634">
              <w:rPr>
                <w:rFonts w:ascii="Times New Roman" w:hAnsi="Times New Roman"/>
                <w:i/>
                <w:iCs/>
                <w:spacing w:val="-4"/>
                <w:sz w:val="26"/>
                <w:szCs w:val="26"/>
              </w:rPr>
              <w:t xml:space="preserve"> Chí Minh, ngày 28 </w:t>
            </w:r>
            <w:r w:rsidRPr="00D03634">
              <w:rPr>
                <w:rFonts w:ascii="Times New Roman" w:hAnsi="Times New Roman"/>
                <w:i/>
                <w:iCs/>
                <w:spacing w:val="-4"/>
                <w:sz w:val="26"/>
                <w:szCs w:val="26"/>
              </w:rPr>
              <w:t xml:space="preserve">tháng </w:t>
            </w:r>
            <w:r w:rsidRPr="00D03634">
              <w:rPr>
                <w:rFonts w:ascii="Times New Roman" w:hAnsi="Times New Roman"/>
                <w:i/>
                <w:iCs/>
                <w:spacing w:val="-4"/>
                <w:sz w:val="26"/>
                <w:szCs w:val="26"/>
              </w:rPr>
              <w:t xml:space="preserve">8 </w:t>
            </w:r>
            <w:r w:rsidRPr="00D03634">
              <w:rPr>
                <w:rFonts w:ascii="Times New Roman" w:hAnsi="Times New Roman"/>
                <w:i/>
                <w:iCs/>
                <w:spacing w:val="-4"/>
                <w:sz w:val="26"/>
                <w:szCs w:val="26"/>
              </w:rPr>
              <w:t>năm 2019</w:t>
            </w:r>
          </w:p>
        </w:tc>
      </w:tr>
    </w:tbl>
    <w:p w:rsidR="00806C08" w:rsidRPr="00D03634" w:rsidRDefault="00806C08" w:rsidP="00A01A50">
      <w:pPr>
        <w:jc w:val="center"/>
        <w:rPr>
          <w:rFonts w:ascii="Times New Roman" w:hAnsi="Times New Roman"/>
          <w:b/>
          <w:bCs/>
          <w:sz w:val="32"/>
          <w:szCs w:val="32"/>
        </w:rPr>
      </w:pPr>
    </w:p>
    <w:p w:rsidR="00C91C74" w:rsidRPr="00D03634" w:rsidRDefault="004A3432" w:rsidP="00A01A50">
      <w:pPr>
        <w:jc w:val="center"/>
        <w:rPr>
          <w:rFonts w:ascii="Times New Roman" w:hAnsi="Times New Roman"/>
          <w:b/>
          <w:bCs/>
          <w:sz w:val="32"/>
          <w:szCs w:val="32"/>
        </w:rPr>
      </w:pPr>
      <w:r w:rsidRPr="00D03634">
        <w:rPr>
          <w:rFonts w:ascii="Times New Roman" w:hAnsi="Times New Roman"/>
          <w:b/>
          <w:bCs/>
          <w:sz w:val="32"/>
          <w:szCs w:val="32"/>
        </w:rPr>
        <w:t>HƯỚNG DẪN</w:t>
      </w:r>
    </w:p>
    <w:p w:rsidR="00C91C74" w:rsidRPr="00D03634" w:rsidRDefault="004A3432" w:rsidP="00A01A50">
      <w:pPr>
        <w:widowControl w:val="0"/>
        <w:jc w:val="center"/>
        <w:rPr>
          <w:rFonts w:ascii="Times New Roman" w:hAnsi="Times New Roman"/>
          <w:b/>
          <w:sz w:val="28"/>
          <w:szCs w:val="28"/>
        </w:rPr>
      </w:pPr>
      <w:r w:rsidRPr="00D03634">
        <w:rPr>
          <w:rFonts w:ascii="Times New Roman" w:hAnsi="Times New Roman"/>
          <w:b/>
          <w:sz w:val="28"/>
          <w:szCs w:val="28"/>
        </w:rPr>
        <w:t xml:space="preserve">Thực hiện Chương trình rèn luyện đoàn viên giai đoạn 2019 </w:t>
      </w:r>
      <w:r w:rsidR="00A01A50" w:rsidRPr="00D03634">
        <w:rPr>
          <w:rFonts w:ascii="Times New Roman" w:hAnsi="Times New Roman"/>
          <w:b/>
          <w:sz w:val="28"/>
          <w:szCs w:val="28"/>
        </w:rPr>
        <w:t>-</w:t>
      </w:r>
      <w:r w:rsidRPr="00D03634">
        <w:rPr>
          <w:rFonts w:ascii="Times New Roman" w:hAnsi="Times New Roman"/>
          <w:b/>
          <w:sz w:val="28"/>
          <w:szCs w:val="28"/>
        </w:rPr>
        <w:t xml:space="preserve"> 2022</w:t>
      </w:r>
    </w:p>
    <w:p w:rsidR="00C91C74" w:rsidRPr="00D03634" w:rsidRDefault="00806C08" w:rsidP="00A01A50">
      <w:pPr>
        <w:jc w:val="center"/>
        <w:rPr>
          <w:rFonts w:ascii="Times New Roman" w:hAnsi="Times New Roman"/>
          <w:sz w:val="28"/>
          <w:szCs w:val="28"/>
        </w:rPr>
      </w:pPr>
      <w:r w:rsidRPr="00D03634">
        <w:rPr>
          <w:rFonts w:ascii="Times New Roman" w:hAnsi="Times New Roman"/>
          <w:sz w:val="28"/>
          <w:szCs w:val="28"/>
        </w:rPr>
        <w:t>---------</w:t>
      </w:r>
    </w:p>
    <w:p w:rsidR="00C91C74" w:rsidRPr="00D03634" w:rsidRDefault="00C91C74" w:rsidP="0003079F">
      <w:pPr>
        <w:ind w:firstLine="709"/>
        <w:jc w:val="both"/>
        <w:rPr>
          <w:rFonts w:ascii="Times New Roman" w:hAnsi="Times New Roman"/>
          <w:sz w:val="26"/>
          <w:szCs w:val="26"/>
          <w:lang w:val="vi-VN"/>
        </w:rPr>
      </w:pPr>
    </w:p>
    <w:p w:rsidR="00C92074" w:rsidRPr="003A7BA4" w:rsidRDefault="004A3432" w:rsidP="0003079F">
      <w:pPr>
        <w:ind w:firstLine="709"/>
        <w:jc w:val="both"/>
        <w:rPr>
          <w:rFonts w:ascii="Times New Roman" w:hAnsi="Times New Roman"/>
          <w:sz w:val="26"/>
          <w:szCs w:val="26"/>
        </w:rPr>
      </w:pPr>
      <w:r w:rsidRPr="003A7BA4">
        <w:rPr>
          <w:rFonts w:ascii="Times New Roman" w:hAnsi="Times New Roman"/>
          <w:sz w:val="26"/>
          <w:szCs w:val="26"/>
        </w:rPr>
        <w:t xml:space="preserve">Căn cứ Hướng dẫn số 34-HD/TĐTN-BTC ngày 10/7/2019 của Ban Thường vụ Thành Đoàn về thực hiện Chương trình rèn luyện đoàn viên giai đoạn 2019 </w:t>
      </w:r>
      <w:r w:rsidR="00A01A50" w:rsidRPr="003A7BA4">
        <w:rPr>
          <w:rFonts w:ascii="Times New Roman" w:hAnsi="Times New Roman"/>
          <w:sz w:val="26"/>
          <w:szCs w:val="26"/>
        </w:rPr>
        <w:t>-</w:t>
      </w:r>
      <w:r w:rsidRPr="003A7BA4">
        <w:rPr>
          <w:rFonts w:ascii="Times New Roman" w:hAnsi="Times New Roman"/>
          <w:sz w:val="26"/>
          <w:szCs w:val="26"/>
        </w:rPr>
        <w:t xml:space="preserve"> 2022; căn cứ kết quả triển khai thực hiện Chương trình rèn luyện đoàn viên giai đoạn 2017 </w:t>
      </w:r>
      <w:r w:rsidR="00A01A50" w:rsidRPr="003A7BA4">
        <w:rPr>
          <w:rFonts w:ascii="Times New Roman" w:hAnsi="Times New Roman"/>
          <w:sz w:val="26"/>
          <w:szCs w:val="26"/>
        </w:rPr>
        <w:t>-</w:t>
      </w:r>
      <w:r w:rsidRPr="003A7BA4">
        <w:rPr>
          <w:rFonts w:ascii="Times New Roman" w:hAnsi="Times New Roman"/>
          <w:sz w:val="26"/>
          <w:szCs w:val="26"/>
        </w:rPr>
        <w:t xml:space="preserve"> 2019 và điều kiện thực tiễn tại </w:t>
      </w:r>
      <w:r w:rsidR="0003079F" w:rsidRPr="003A7BA4">
        <w:rPr>
          <w:rFonts w:ascii="Times New Roman" w:hAnsi="Times New Roman"/>
          <w:sz w:val="26"/>
          <w:szCs w:val="26"/>
        </w:rPr>
        <w:t>đơn vị</w:t>
      </w:r>
      <w:r w:rsidRPr="003A7BA4">
        <w:rPr>
          <w:rFonts w:ascii="Times New Roman" w:hAnsi="Times New Roman"/>
          <w:sz w:val="26"/>
          <w:szCs w:val="26"/>
        </w:rPr>
        <w:t xml:space="preserve">, Ban Thường vụ Đoàn Khối ban hành Hướng dẫn thực hiện Chương trình rèn luyện đoàn viên giai đoạn 2019 </w:t>
      </w:r>
      <w:r w:rsidR="00A01A50" w:rsidRPr="003A7BA4">
        <w:rPr>
          <w:rFonts w:ascii="Times New Roman" w:hAnsi="Times New Roman"/>
          <w:sz w:val="26"/>
          <w:szCs w:val="26"/>
        </w:rPr>
        <w:t>-</w:t>
      </w:r>
      <w:r w:rsidRPr="003A7BA4">
        <w:rPr>
          <w:rFonts w:ascii="Times New Roman" w:hAnsi="Times New Roman"/>
          <w:sz w:val="26"/>
          <w:szCs w:val="26"/>
        </w:rPr>
        <w:t xml:space="preserve"> 2022 với các nội dung cụ thể như sau:</w:t>
      </w:r>
    </w:p>
    <w:p w:rsidR="00A01A50" w:rsidRPr="003A7BA4" w:rsidRDefault="00A01A50" w:rsidP="0003079F">
      <w:pPr>
        <w:ind w:firstLine="709"/>
        <w:jc w:val="both"/>
        <w:rPr>
          <w:rFonts w:ascii="Times New Roman" w:hAnsi="Times New Roman"/>
          <w:sz w:val="26"/>
          <w:szCs w:val="26"/>
        </w:rPr>
      </w:pPr>
    </w:p>
    <w:p w:rsidR="004A3432" w:rsidRPr="003A7BA4" w:rsidRDefault="004A3432" w:rsidP="0003079F">
      <w:pPr>
        <w:jc w:val="both"/>
        <w:rPr>
          <w:rFonts w:ascii="Times New Roman" w:hAnsi="Times New Roman"/>
          <w:b/>
          <w:sz w:val="26"/>
          <w:szCs w:val="26"/>
        </w:rPr>
      </w:pPr>
      <w:r w:rsidRPr="003A7BA4">
        <w:rPr>
          <w:rFonts w:ascii="Times New Roman" w:hAnsi="Times New Roman"/>
          <w:b/>
          <w:sz w:val="26"/>
          <w:szCs w:val="26"/>
        </w:rPr>
        <w:t>I. MỤC ĐÍCH, YÊU CẦU</w:t>
      </w:r>
    </w:p>
    <w:p w:rsidR="004A3432" w:rsidRPr="003A7BA4" w:rsidRDefault="004A3432" w:rsidP="00A01A50">
      <w:pPr>
        <w:ind w:firstLine="720"/>
        <w:jc w:val="both"/>
        <w:rPr>
          <w:rFonts w:ascii="Times New Roman" w:hAnsi="Times New Roman"/>
          <w:b/>
          <w:sz w:val="26"/>
          <w:szCs w:val="26"/>
        </w:rPr>
      </w:pPr>
      <w:r w:rsidRPr="003A7BA4">
        <w:rPr>
          <w:rFonts w:ascii="Times New Roman" w:hAnsi="Times New Roman"/>
          <w:b/>
          <w:sz w:val="26"/>
          <w:szCs w:val="26"/>
        </w:rPr>
        <w:t>1. Mục đích</w:t>
      </w:r>
    </w:p>
    <w:p w:rsidR="004A3432" w:rsidRPr="003A7BA4" w:rsidRDefault="004A3432" w:rsidP="0003079F">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 xml:space="preserve">Nâng cao chất lượng đoàn viên về nhận thức chính trị, đạo đức lối sống, chuyên môn nghiệp vụ, sức khỏe và kỹ năng. Xây dựng lớp đoàn viên thời kỳ mới có lý tưởng cách mạng, bản lĩnh vững vàng, có tri thức, tinh thần sáng tạo và </w:t>
      </w:r>
      <w:r w:rsidR="005253C2" w:rsidRPr="003A7BA4">
        <w:rPr>
          <w:rFonts w:ascii="Times New Roman" w:hAnsi="Times New Roman"/>
          <w:sz w:val="26"/>
          <w:szCs w:val="26"/>
        </w:rPr>
        <w:t>khát vọng vươn lên. Từ đó góp phần vào công cuộc xây dựng và phát triển Thành phố, đất nước.</w:t>
      </w:r>
    </w:p>
    <w:p w:rsidR="005253C2" w:rsidRPr="003A7BA4" w:rsidRDefault="005253C2" w:rsidP="0003079F">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Nâng cao nhận thức, ý thức trách nhiệm của đoàn viên, phát huy tính tiên phong, xung kích của đoàn viên trong các phong trào của tổ chức Đoàn TNCS Hồ Chí Minh; đồng thời, góp phần nâng cao chất lượng tổ chức Đoàn.</w:t>
      </w:r>
    </w:p>
    <w:p w:rsidR="005253C2" w:rsidRPr="003A7BA4" w:rsidRDefault="005253C2" w:rsidP="0003079F">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Tạo sự thống nhất về nội dung, cách thức triển khai Chương trình rèn luyện đoàn viên đối với các cơ sở Đoàn trực thuộc Khối.</w:t>
      </w:r>
    </w:p>
    <w:p w:rsidR="005253C2" w:rsidRPr="003A7BA4" w:rsidRDefault="005253C2" w:rsidP="00D33501">
      <w:pPr>
        <w:spacing w:before="120"/>
        <w:ind w:firstLine="720"/>
        <w:jc w:val="both"/>
        <w:rPr>
          <w:rFonts w:ascii="Times New Roman" w:hAnsi="Times New Roman"/>
          <w:b/>
          <w:sz w:val="26"/>
          <w:szCs w:val="26"/>
        </w:rPr>
      </w:pPr>
      <w:r w:rsidRPr="003A7BA4">
        <w:rPr>
          <w:rFonts w:ascii="Times New Roman" w:hAnsi="Times New Roman"/>
          <w:b/>
          <w:sz w:val="26"/>
          <w:szCs w:val="26"/>
        </w:rPr>
        <w:t>2. Yêu cầu</w:t>
      </w:r>
    </w:p>
    <w:p w:rsidR="005253C2" w:rsidRPr="00EF6CD9" w:rsidRDefault="00C16347" w:rsidP="00D33501">
      <w:pPr>
        <w:pStyle w:val="ListParagraph"/>
        <w:numPr>
          <w:ilvl w:val="0"/>
          <w:numId w:val="12"/>
        </w:numPr>
        <w:tabs>
          <w:tab w:val="left" w:pos="851"/>
        </w:tabs>
        <w:ind w:left="0" w:firstLine="709"/>
        <w:jc w:val="both"/>
        <w:rPr>
          <w:rFonts w:ascii="Times New Roman" w:hAnsi="Times New Roman"/>
          <w:spacing w:val="-6"/>
          <w:sz w:val="26"/>
          <w:szCs w:val="26"/>
        </w:rPr>
      </w:pPr>
      <w:r w:rsidRPr="00EF6CD9">
        <w:rPr>
          <w:rFonts w:ascii="Times New Roman" w:hAnsi="Times New Roman"/>
          <w:spacing w:val="-6"/>
          <w:sz w:val="26"/>
          <w:szCs w:val="26"/>
        </w:rPr>
        <w:t xml:space="preserve">Xây dựng các tiêu chí rèn luyện đoàn viên </w:t>
      </w:r>
      <w:proofErr w:type="gramStart"/>
      <w:r w:rsidRPr="00EF6CD9">
        <w:rPr>
          <w:rFonts w:ascii="Times New Roman" w:hAnsi="Times New Roman"/>
          <w:spacing w:val="-6"/>
          <w:sz w:val="26"/>
          <w:szCs w:val="26"/>
        </w:rPr>
        <w:t>theo</w:t>
      </w:r>
      <w:proofErr w:type="gramEnd"/>
      <w:r w:rsidRPr="00EF6CD9">
        <w:rPr>
          <w:rFonts w:ascii="Times New Roman" w:hAnsi="Times New Roman"/>
          <w:spacing w:val="-6"/>
          <w:sz w:val="26"/>
          <w:szCs w:val="26"/>
        </w:rPr>
        <w:t xml:space="preserve"> hướng cụ thể, sát thực tế, đảm bảo tính hiệu quả, phù hợp với điều kiện đặc thù của từng đơn vị, từng đối tượng đoàn viên.</w:t>
      </w:r>
    </w:p>
    <w:p w:rsidR="00C16347" w:rsidRPr="003A7BA4" w:rsidRDefault="00C16347" w:rsidP="00D33501">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Các cơ sở Đoàn phải định hướng, tạo môi trường thuận lợi và động lực cho đoàn viên đăng ký, rèn luyện, hoàn thành Chương trình rèn luyện đoàn viên.</w:t>
      </w:r>
    </w:p>
    <w:p w:rsidR="00C16347" w:rsidRPr="003A7BA4" w:rsidRDefault="00C16347" w:rsidP="00D33501">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Công tác kiểm tra, giám sát, đánh giá kết quả phải nghiêm túc, thường xuyên, đảm bảo tính thiết thực, tránh việc thực hiện qua loa, đại khái, hình thức, chạy theo số lượng, thành tích.</w:t>
      </w:r>
    </w:p>
    <w:p w:rsidR="0087472F" w:rsidRPr="003A7BA4" w:rsidRDefault="0087472F" w:rsidP="00D33501">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Kết quả thực hiện Chương trình rèn luyện đoàn viên là kết quả đánh giá chất lượng đoàn viên hàng năm, do đó, các nội dung đăng ký và thực hiện Chương trình rèn luyện đoàn viên phải toàn diện theo các tiêu chí đã triển khai.</w:t>
      </w:r>
    </w:p>
    <w:p w:rsidR="00A01A50" w:rsidRPr="003A7BA4" w:rsidRDefault="00A01A50" w:rsidP="00A01A50">
      <w:pPr>
        <w:ind w:firstLine="720"/>
        <w:jc w:val="both"/>
        <w:rPr>
          <w:rFonts w:ascii="Times New Roman" w:hAnsi="Times New Roman"/>
          <w:sz w:val="26"/>
          <w:szCs w:val="26"/>
        </w:rPr>
      </w:pPr>
    </w:p>
    <w:p w:rsidR="0087472F" w:rsidRPr="003A7BA4" w:rsidRDefault="0087472F" w:rsidP="00D03634">
      <w:pPr>
        <w:jc w:val="both"/>
        <w:rPr>
          <w:rFonts w:ascii="Times New Roman" w:hAnsi="Times New Roman"/>
          <w:b/>
          <w:sz w:val="26"/>
          <w:szCs w:val="26"/>
        </w:rPr>
      </w:pPr>
      <w:r w:rsidRPr="003A7BA4">
        <w:rPr>
          <w:rFonts w:ascii="Times New Roman" w:hAnsi="Times New Roman"/>
          <w:b/>
          <w:sz w:val="26"/>
          <w:szCs w:val="26"/>
        </w:rPr>
        <w:t>II. ĐỐI TƯỢNG, THỜI GIAN THỰC HIỆN</w:t>
      </w:r>
    </w:p>
    <w:p w:rsidR="0087472F" w:rsidRPr="00EF6CD9" w:rsidRDefault="0087472F" w:rsidP="00A01A50">
      <w:pPr>
        <w:ind w:firstLine="720"/>
        <w:jc w:val="both"/>
        <w:rPr>
          <w:rFonts w:ascii="Times New Roman" w:hAnsi="Times New Roman"/>
          <w:spacing w:val="-4"/>
          <w:sz w:val="26"/>
          <w:szCs w:val="26"/>
        </w:rPr>
      </w:pPr>
      <w:r w:rsidRPr="00EF6CD9">
        <w:rPr>
          <w:rFonts w:ascii="Times New Roman" w:hAnsi="Times New Roman"/>
          <w:b/>
          <w:spacing w:val="-4"/>
          <w:sz w:val="26"/>
          <w:szCs w:val="26"/>
        </w:rPr>
        <w:t>1. Đối tượng:</w:t>
      </w:r>
      <w:r w:rsidRPr="00EF6CD9">
        <w:rPr>
          <w:rFonts w:ascii="Times New Roman" w:hAnsi="Times New Roman"/>
          <w:spacing w:val="-4"/>
          <w:sz w:val="26"/>
          <w:szCs w:val="26"/>
        </w:rPr>
        <w:t xml:space="preserve"> đoàn viên đang sinh hoạt tại các cơ sở Đoàn trực thuộc Đoàn Khối.</w:t>
      </w:r>
    </w:p>
    <w:p w:rsidR="0087472F" w:rsidRPr="003A7BA4" w:rsidRDefault="0087472F" w:rsidP="00204EC5">
      <w:pPr>
        <w:spacing w:before="120"/>
        <w:ind w:firstLine="720"/>
        <w:jc w:val="both"/>
        <w:rPr>
          <w:rFonts w:ascii="Times New Roman" w:hAnsi="Times New Roman"/>
          <w:b/>
          <w:sz w:val="26"/>
          <w:szCs w:val="26"/>
        </w:rPr>
      </w:pPr>
      <w:r w:rsidRPr="003A7BA4">
        <w:rPr>
          <w:rFonts w:ascii="Times New Roman" w:hAnsi="Times New Roman"/>
          <w:b/>
          <w:sz w:val="26"/>
          <w:szCs w:val="26"/>
        </w:rPr>
        <w:t>2. Thời gian thực hiệ</w:t>
      </w:r>
      <w:r w:rsidR="0072505C" w:rsidRPr="003A7BA4">
        <w:rPr>
          <w:rFonts w:ascii="Times New Roman" w:hAnsi="Times New Roman"/>
          <w:b/>
          <w:sz w:val="26"/>
          <w:szCs w:val="26"/>
        </w:rPr>
        <w:t>n</w:t>
      </w:r>
    </w:p>
    <w:p w:rsidR="0087472F" w:rsidRPr="003A7BA4" w:rsidRDefault="0087472F" w:rsidP="00D03634">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 xml:space="preserve">Thời gian hoàn thành việc triển khai, đăng ký: trước ngày 31/10 hàng năm, riêng đối với khu vực trường học </w:t>
      </w:r>
      <w:r w:rsidR="00A47C25" w:rsidRPr="003A7BA4">
        <w:rPr>
          <w:rFonts w:ascii="Times New Roman" w:hAnsi="Times New Roman"/>
          <w:sz w:val="26"/>
          <w:szCs w:val="26"/>
        </w:rPr>
        <w:t xml:space="preserve">là </w:t>
      </w:r>
      <w:r w:rsidRPr="003A7BA4">
        <w:rPr>
          <w:rFonts w:ascii="Times New Roman" w:hAnsi="Times New Roman"/>
          <w:sz w:val="26"/>
          <w:szCs w:val="26"/>
        </w:rPr>
        <w:t>trước ngày 20/5 hàng năm.</w:t>
      </w:r>
    </w:p>
    <w:p w:rsidR="00A47C25" w:rsidRPr="003A7BA4" w:rsidRDefault="0087472F" w:rsidP="00D03634">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 xml:space="preserve">Thời gian hoàn tất và đánh giá kết quả: trước ngày </w:t>
      </w:r>
      <w:r w:rsidR="00A47C25" w:rsidRPr="003A7BA4">
        <w:rPr>
          <w:rFonts w:ascii="Times New Roman" w:hAnsi="Times New Roman"/>
          <w:sz w:val="26"/>
          <w:szCs w:val="26"/>
        </w:rPr>
        <w:t>30/9 hàng năm, riêng đối với khu vực trường học là trước ngày 05/5 hàng năm.</w:t>
      </w:r>
    </w:p>
    <w:p w:rsidR="00A01A50" w:rsidRPr="003A7BA4" w:rsidRDefault="00A01A50" w:rsidP="00A01A50">
      <w:pPr>
        <w:ind w:firstLine="720"/>
        <w:jc w:val="both"/>
        <w:rPr>
          <w:rFonts w:ascii="Times New Roman" w:hAnsi="Times New Roman"/>
          <w:sz w:val="26"/>
          <w:szCs w:val="26"/>
        </w:rPr>
      </w:pPr>
    </w:p>
    <w:p w:rsidR="00A47C25" w:rsidRPr="003A7BA4" w:rsidRDefault="00A47C25" w:rsidP="00D03634">
      <w:pPr>
        <w:jc w:val="both"/>
        <w:rPr>
          <w:rFonts w:ascii="Times New Roman" w:hAnsi="Times New Roman"/>
          <w:b/>
          <w:sz w:val="26"/>
          <w:szCs w:val="26"/>
        </w:rPr>
      </w:pPr>
      <w:r w:rsidRPr="003A7BA4">
        <w:rPr>
          <w:rFonts w:ascii="Times New Roman" w:hAnsi="Times New Roman"/>
          <w:b/>
          <w:sz w:val="26"/>
          <w:szCs w:val="26"/>
        </w:rPr>
        <w:lastRenderedPageBreak/>
        <w:t>III. NỘI DUNG THỰC HIỆN</w:t>
      </w:r>
    </w:p>
    <w:p w:rsidR="00A47C25" w:rsidRPr="003A7BA4" w:rsidRDefault="00A47C25" w:rsidP="00A01A50">
      <w:pPr>
        <w:ind w:firstLine="720"/>
        <w:jc w:val="both"/>
        <w:rPr>
          <w:rFonts w:ascii="Times New Roman" w:hAnsi="Times New Roman"/>
          <w:b/>
          <w:sz w:val="26"/>
          <w:szCs w:val="26"/>
        </w:rPr>
      </w:pPr>
      <w:r w:rsidRPr="003A7BA4">
        <w:rPr>
          <w:rFonts w:ascii="Times New Roman" w:hAnsi="Times New Roman"/>
          <w:b/>
          <w:sz w:val="26"/>
          <w:szCs w:val="26"/>
        </w:rPr>
        <w:t xml:space="preserve">1. Định hướng nội dung </w:t>
      </w:r>
      <w:proofErr w:type="gramStart"/>
      <w:r w:rsidRPr="003A7BA4">
        <w:rPr>
          <w:rFonts w:ascii="Times New Roman" w:hAnsi="Times New Roman"/>
          <w:b/>
          <w:sz w:val="26"/>
          <w:szCs w:val="26"/>
        </w:rPr>
        <w:t>chung</w:t>
      </w:r>
      <w:proofErr w:type="gramEnd"/>
      <w:r w:rsidR="00D03634" w:rsidRPr="003A7BA4">
        <w:rPr>
          <w:rFonts w:ascii="Times New Roman" w:hAnsi="Times New Roman"/>
          <w:b/>
          <w:sz w:val="26"/>
          <w:szCs w:val="26"/>
        </w:rPr>
        <w:t>:</w:t>
      </w:r>
    </w:p>
    <w:p w:rsidR="00A47C25" w:rsidRPr="003A7BA4" w:rsidRDefault="00A47C25" w:rsidP="00A01A50">
      <w:pPr>
        <w:ind w:firstLine="720"/>
        <w:jc w:val="both"/>
        <w:rPr>
          <w:rFonts w:ascii="Times New Roman" w:hAnsi="Times New Roman"/>
          <w:b/>
          <w:i/>
          <w:sz w:val="26"/>
          <w:szCs w:val="26"/>
        </w:rPr>
      </w:pPr>
      <w:r w:rsidRPr="003A7BA4">
        <w:rPr>
          <w:rFonts w:ascii="Times New Roman" w:hAnsi="Times New Roman"/>
          <w:b/>
          <w:i/>
          <w:sz w:val="26"/>
          <w:szCs w:val="26"/>
        </w:rPr>
        <w:t>1.1. Rèn luyện về lý tưởng cách mạng, nhận thức chính trị</w:t>
      </w:r>
      <w:r w:rsidR="00D03634" w:rsidRPr="003A7BA4">
        <w:rPr>
          <w:rFonts w:ascii="Times New Roman" w:hAnsi="Times New Roman"/>
          <w:b/>
          <w:i/>
          <w:sz w:val="26"/>
          <w:szCs w:val="26"/>
        </w:rPr>
        <w:t>:</w:t>
      </w:r>
    </w:p>
    <w:p w:rsidR="00A47C25" w:rsidRPr="003A7BA4" w:rsidRDefault="00A47C25" w:rsidP="00D03634">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i/>
          <w:sz w:val="26"/>
          <w:szCs w:val="26"/>
        </w:rPr>
        <w:t>Về nhận thức:</w:t>
      </w:r>
      <w:r w:rsidRPr="003A7BA4">
        <w:rPr>
          <w:rFonts w:ascii="Times New Roman" w:hAnsi="Times New Roman"/>
          <w:sz w:val="26"/>
          <w:szCs w:val="26"/>
        </w:rPr>
        <w:t xml:space="preserve"> đoàn viên rèn luyện, học tập để nắm vững lý luận, xây dựng nhận thức chính trị đúng đắn, bồi đắp lý tưởng và đạo đức cách mạng, có bản lĩnh chính trị vững vàng, giàu lòng yêu nước.</w:t>
      </w:r>
    </w:p>
    <w:p w:rsidR="00A47C25" w:rsidRPr="003A7BA4" w:rsidRDefault="00A47C25" w:rsidP="00D03634">
      <w:pPr>
        <w:pStyle w:val="ListParagraph"/>
        <w:numPr>
          <w:ilvl w:val="0"/>
          <w:numId w:val="12"/>
        </w:numPr>
        <w:tabs>
          <w:tab w:val="left" w:pos="851"/>
        </w:tabs>
        <w:ind w:left="0" w:firstLine="709"/>
        <w:jc w:val="both"/>
        <w:rPr>
          <w:rFonts w:ascii="Times New Roman" w:hAnsi="Times New Roman"/>
          <w:i/>
          <w:sz w:val="26"/>
          <w:szCs w:val="26"/>
        </w:rPr>
      </w:pPr>
      <w:r w:rsidRPr="003A7BA4">
        <w:rPr>
          <w:rFonts w:ascii="Times New Roman" w:hAnsi="Times New Roman"/>
          <w:i/>
          <w:sz w:val="26"/>
          <w:szCs w:val="26"/>
        </w:rPr>
        <w:t>Về hành động:</w:t>
      </w:r>
    </w:p>
    <w:p w:rsidR="00A47C25" w:rsidRPr="003A7BA4" w:rsidRDefault="00A47C25" w:rsidP="00297A69">
      <w:pPr>
        <w:pStyle w:val="ListParagraph"/>
        <w:numPr>
          <w:ilvl w:val="0"/>
          <w:numId w:val="14"/>
        </w:numPr>
        <w:tabs>
          <w:tab w:val="left" w:pos="993"/>
        </w:tabs>
        <w:ind w:left="0" w:firstLine="709"/>
        <w:jc w:val="both"/>
        <w:rPr>
          <w:rFonts w:ascii="Times New Roman" w:hAnsi="Times New Roman"/>
          <w:spacing w:val="-2"/>
          <w:sz w:val="26"/>
          <w:szCs w:val="26"/>
        </w:rPr>
      </w:pPr>
      <w:r w:rsidRPr="003A7BA4">
        <w:rPr>
          <w:rFonts w:ascii="Times New Roman" w:hAnsi="Times New Roman"/>
          <w:spacing w:val="-2"/>
          <w:sz w:val="26"/>
          <w:szCs w:val="26"/>
        </w:rPr>
        <w:t xml:space="preserve">Học tập và làm </w:t>
      </w:r>
      <w:proofErr w:type="gramStart"/>
      <w:r w:rsidRPr="003A7BA4">
        <w:rPr>
          <w:rFonts w:ascii="Times New Roman" w:hAnsi="Times New Roman"/>
          <w:spacing w:val="-2"/>
          <w:sz w:val="26"/>
          <w:szCs w:val="26"/>
        </w:rPr>
        <w:t>theo</w:t>
      </w:r>
      <w:proofErr w:type="gramEnd"/>
      <w:r w:rsidRPr="003A7BA4">
        <w:rPr>
          <w:rFonts w:ascii="Times New Roman" w:hAnsi="Times New Roman"/>
          <w:spacing w:val="-2"/>
          <w:sz w:val="26"/>
          <w:szCs w:val="26"/>
        </w:rPr>
        <w:t xml:space="preserve"> tư tưởng, đạo đức, phong cách Hồ Chí Minh gắn với nhiệm vụ, công việc, hành động cụ thể trong cuộc sống hằng ngày của đoàn viên.</w:t>
      </w:r>
    </w:p>
    <w:p w:rsidR="00A47C25" w:rsidRPr="003A7BA4" w:rsidRDefault="00A47C25" w:rsidP="00297A69">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Học tập các nghị quyết, kết luận, chỉ thị của Đảng, </w:t>
      </w:r>
      <w:r w:rsidR="00297A69" w:rsidRPr="003A7BA4">
        <w:rPr>
          <w:rFonts w:ascii="Times New Roman" w:hAnsi="Times New Roman"/>
          <w:sz w:val="26"/>
          <w:szCs w:val="26"/>
        </w:rPr>
        <w:t xml:space="preserve">của </w:t>
      </w:r>
      <w:r w:rsidRPr="003A7BA4">
        <w:rPr>
          <w:rFonts w:ascii="Times New Roman" w:hAnsi="Times New Roman"/>
          <w:sz w:val="26"/>
          <w:szCs w:val="26"/>
        </w:rPr>
        <w:t>Đoàn.</w:t>
      </w:r>
    </w:p>
    <w:p w:rsidR="00A47C25" w:rsidRPr="003A7BA4" w:rsidRDefault="00A47C25" w:rsidP="00297A69">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Học tập các bài lý luận chính trị của Đoàn.</w:t>
      </w:r>
    </w:p>
    <w:p w:rsidR="00A47C25" w:rsidRPr="003A7BA4" w:rsidRDefault="00A47C25" w:rsidP="00297A69">
      <w:pPr>
        <w:pStyle w:val="ListParagraph"/>
        <w:numPr>
          <w:ilvl w:val="0"/>
          <w:numId w:val="14"/>
        </w:numPr>
        <w:tabs>
          <w:tab w:val="left" w:pos="993"/>
        </w:tabs>
        <w:ind w:left="0" w:firstLine="709"/>
        <w:jc w:val="both"/>
        <w:rPr>
          <w:rFonts w:ascii="Times New Roman" w:hAnsi="Times New Roman"/>
          <w:spacing w:val="-4"/>
          <w:sz w:val="26"/>
          <w:szCs w:val="26"/>
        </w:rPr>
      </w:pPr>
      <w:r w:rsidRPr="003A7BA4">
        <w:rPr>
          <w:rFonts w:ascii="Times New Roman" w:hAnsi="Times New Roman"/>
          <w:spacing w:val="-4"/>
          <w:sz w:val="26"/>
          <w:szCs w:val="26"/>
        </w:rPr>
        <w:t>Thường xuyên nắm bắt thông tin thời sự, chính trị, xã hội của địa phương, đất nước, khu vực và quốc tế trên các phương tiện truyền thông chính thống.</w:t>
      </w:r>
    </w:p>
    <w:p w:rsidR="00A47C25" w:rsidRPr="003A7BA4" w:rsidRDefault="00992F29" w:rsidP="00297A69">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Mạnh dạn đấu tranh với những luận điểm xuyên tạc, âm mưu “diễn biến hòa bình” nhằm phá hoại sự nghiệp của Đảng, của dân tộc; không bị tác động bởi những thông tin tiêu cực trên mạng internet…; khuyến khích tham gia các tổ nắm bắt dư luận tạ</w:t>
      </w:r>
      <w:r w:rsidR="00297A69" w:rsidRPr="003A7BA4">
        <w:rPr>
          <w:rFonts w:ascii="Times New Roman" w:hAnsi="Times New Roman"/>
          <w:sz w:val="26"/>
          <w:szCs w:val="26"/>
        </w:rPr>
        <w:t xml:space="preserve">i </w:t>
      </w:r>
      <w:r w:rsidRPr="003A7BA4">
        <w:rPr>
          <w:rFonts w:ascii="Times New Roman" w:hAnsi="Times New Roman"/>
          <w:sz w:val="26"/>
          <w:szCs w:val="26"/>
        </w:rPr>
        <w:t>đơn vị, tham gia lực lượng nòng cốt chính trị của Đoàn Khối và cơ sở Đoàn.</w:t>
      </w:r>
    </w:p>
    <w:p w:rsidR="00992F29" w:rsidRPr="003A7BA4" w:rsidRDefault="00992F29" w:rsidP="00297A69">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Tham gia đóng góp ý kiến xây dựng Đảng, góp ý với đảng viên, phòng, chống tham nhũng, lãng phí… Đối với đoàn viên là đảng viên, phải không ngừng đấu tranh chống suy thoái về đạo đức, lối sống, “tự diễn biến”, “tự chuyển hóa” trong nội bộ </w:t>
      </w:r>
      <w:proofErr w:type="gramStart"/>
      <w:r w:rsidRPr="003A7BA4">
        <w:rPr>
          <w:rFonts w:ascii="Times New Roman" w:hAnsi="Times New Roman"/>
          <w:sz w:val="26"/>
          <w:szCs w:val="26"/>
        </w:rPr>
        <w:t>theo</w:t>
      </w:r>
      <w:proofErr w:type="gramEnd"/>
      <w:r w:rsidRPr="003A7BA4">
        <w:rPr>
          <w:rFonts w:ascii="Times New Roman" w:hAnsi="Times New Roman"/>
          <w:sz w:val="26"/>
          <w:szCs w:val="26"/>
        </w:rPr>
        <w:t xml:space="preserve"> tinh thần của Nghị quyết số 04-NQ/TW ngày 30/10/2016 của Ban Chấp hành Trung ương Đảng khóa XII.</w:t>
      </w:r>
    </w:p>
    <w:p w:rsidR="00992F29" w:rsidRPr="003A7BA4" w:rsidRDefault="00992F29" w:rsidP="001246C6">
      <w:pPr>
        <w:spacing w:before="120"/>
        <w:ind w:firstLine="720"/>
        <w:jc w:val="both"/>
        <w:rPr>
          <w:rFonts w:ascii="Times New Roman" w:hAnsi="Times New Roman"/>
          <w:b/>
          <w:i/>
          <w:sz w:val="26"/>
          <w:szCs w:val="26"/>
        </w:rPr>
      </w:pPr>
      <w:r w:rsidRPr="003A7BA4">
        <w:rPr>
          <w:rFonts w:ascii="Times New Roman" w:hAnsi="Times New Roman"/>
          <w:b/>
          <w:i/>
          <w:sz w:val="26"/>
          <w:szCs w:val="26"/>
        </w:rPr>
        <w:t>1.2. Rèn luyện về đạo đức, lối sống, tác phong đoàn viên</w:t>
      </w:r>
      <w:r w:rsidR="001246C6" w:rsidRPr="003A7BA4">
        <w:rPr>
          <w:rFonts w:ascii="Times New Roman" w:hAnsi="Times New Roman"/>
          <w:b/>
          <w:i/>
          <w:sz w:val="26"/>
          <w:szCs w:val="26"/>
        </w:rPr>
        <w:t>:</w:t>
      </w:r>
    </w:p>
    <w:p w:rsidR="00992F29" w:rsidRPr="003A7BA4" w:rsidRDefault="0072505C" w:rsidP="000B6448">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i/>
          <w:sz w:val="26"/>
          <w:szCs w:val="26"/>
        </w:rPr>
        <w:t>Về nhận thức:</w:t>
      </w:r>
      <w:r w:rsidRPr="003A7BA4">
        <w:rPr>
          <w:rFonts w:ascii="Times New Roman" w:hAnsi="Times New Roman"/>
          <w:sz w:val="26"/>
          <w:szCs w:val="26"/>
        </w:rPr>
        <w:t xml:space="preserve"> xây dựng người đoàn viên có phẩm chất tốt đẹp, trong sáng, gương mẫu về đạo đức, lối sống; có trách nhiệm với bản thân, gia đình, bạn bè, đồng nghiệp, tổ chức, quê hương và đất nước.</w:t>
      </w:r>
    </w:p>
    <w:p w:rsidR="0072505C" w:rsidRPr="003A7BA4" w:rsidRDefault="0072505C" w:rsidP="000B6448">
      <w:pPr>
        <w:pStyle w:val="ListParagraph"/>
        <w:numPr>
          <w:ilvl w:val="0"/>
          <w:numId w:val="12"/>
        </w:numPr>
        <w:tabs>
          <w:tab w:val="left" w:pos="851"/>
        </w:tabs>
        <w:ind w:left="0" w:firstLine="709"/>
        <w:jc w:val="both"/>
        <w:rPr>
          <w:rFonts w:ascii="Times New Roman" w:hAnsi="Times New Roman"/>
          <w:i/>
          <w:sz w:val="26"/>
          <w:szCs w:val="26"/>
        </w:rPr>
      </w:pPr>
      <w:r w:rsidRPr="003A7BA4">
        <w:rPr>
          <w:rFonts w:ascii="Times New Roman" w:hAnsi="Times New Roman"/>
          <w:i/>
          <w:sz w:val="26"/>
          <w:szCs w:val="26"/>
        </w:rPr>
        <w:t>Về hành động:</w:t>
      </w:r>
    </w:p>
    <w:p w:rsidR="0072505C" w:rsidRPr="003A7BA4" w:rsidRDefault="0072505C" w:rsidP="000B6448">
      <w:pPr>
        <w:pStyle w:val="ListParagraph"/>
        <w:numPr>
          <w:ilvl w:val="0"/>
          <w:numId w:val="14"/>
        </w:numPr>
        <w:tabs>
          <w:tab w:val="left" w:pos="993"/>
        </w:tabs>
        <w:ind w:left="0" w:firstLine="709"/>
        <w:jc w:val="both"/>
        <w:rPr>
          <w:rFonts w:ascii="Times New Roman" w:hAnsi="Times New Roman"/>
          <w:i/>
          <w:sz w:val="26"/>
          <w:szCs w:val="26"/>
        </w:rPr>
      </w:pPr>
      <w:r w:rsidRPr="003A7BA4">
        <w:rPr>
          <w:rFonts w:ascii="Times New Roman" w:hAnsi="Times New Roman"/>
          <w:sz w:val="26"/>
          <w:szCs w:val="26"/>
        </w:rPr>
        <w:t xml:space="preserve">Sống giản dị, lành mạnh, chân thành, biết lắng nghe, chia sẻ, cộng đồng trách nhiệm, không mắc các tệ nạn xã hội. Đăng ký học tập và rèn luyện ít nhất 01 kỹ năng thực hành xã hội </w:t>
      </w:r>
      <w:r w:rsidRPr="003A7BA4">
        <w:rPr>
          <w:rFonts w:ascii="Times New Roman" w:hAnsi="Times New Roman"/>
          <w:i/>
          <w:sz w:val="26"/>
          <w:szCs w:val="26"/>
        </w:rPr>
        <w:t>(kỹ năng làm việc nhóm, kỹ năng quản lý thời gian, kỹ năng giải quyết mâu thuẫn, kỹ năng ra quyết định, kỹ năng tìm kiếm và xử lý thông tin, kỹ năng sử dụng mạng xã hội…).</w:t>
      </w:r>
    </w:p>
    <w:p w:rsidR="0072505C" w:rsidRPr="003A7BA4" w:rsidRDefault="0072505C" w:rsidP="000B6448">
      <w:pPr>
        <w:pStyle w:val="ListParagraph"/>
        <w:numPr>
          <w:ilvl w:val="0"/>
          <w:numId w:val="14"/>
        </w:numPr>
        <w:tabs>
          <w:tab w:val="left" w:pos="993"/>
        </w:tabs>
        <w:ind w:left="0" w:firstLine="709"/>
        <w:jc w:val="both"/>
        <w:rPr>
          <w:rFonts w:ascii="Times New Roman" w:hAnsi="Times New Roman"/>
          <w:spacing w:val="-2"/>
          <w:sz w:val="26"/>
          <w:szCs w:val="26"/>
        </w:rPr>
      </w:pPr>
      <w:r w:rsidRPr="003A7BA4">
        <w:rPr>
          <w:rFonts w:ascii="Times New Roman" w:hAnsi="Times New Roman"/>
          <w:spacing w:val="-2"/>
          <w:sz w:val="26"/>
          <w:szCs w:val="26"/>
        </w:rPr>
        <w:t>Tích cực rèn luyệ</w:t>
      </w:r>
      <w:r w:rsidR="000B6448" w:rsidRPr="003A7BA4">
        <w:rPr>
          <w:rFonts w:ascii="Times New Roman" w:hAnsi="Times New Roman"/>
          <w:spacing w:val="-2"/>
          <w:sz w:val="26"/>
          <w:szCs w:val="26"/>
        </w:rPr>
        <w:t xml:space="preserve">n theo các tiêu chí </w:t>
      </w:r>
      <w:r w:rsidRPr="003A7BA4">
        <w:rPr>
          <w:rFonts w:ascii="Times New Roman" w:hAnsi="Times New Roman"/>
          <w:spacing w:val="-2"/>
          <w:sz w:val="26"/>
          <w:szCs w:val="26"/>
        </w:rPr>
        <w:t>“Xây dựng giá trị mẫu hình thanh niên Khối</w:t>
      </w:r>
      <w:r w:rsidR="00B35391" w:rsidRPr="003A7BA4">
        <w:rPr>
          <w:rFonts w:ascii="Times New Roman" w:hAnsi="Times New Roman"/>
          <w:spacing w:val="-2"/>
          <w:sz w:val="26"/>
          <w:szCs w:val="26"/>
        </w:rPr>
        <w:t xml:space="preserve">” và “Xây dựng phong cách cán bộ Đoàn Khối” </w:t>
      </w:r>
      <w:r w:rsidR="00B35391" w:rsidRPr="003A7BA4">
        <w:rPr>
          <w:rFonts w:ascii="Times New Roman" w:hAnsi="Times New Roman"/>
          <w:i/>
          <w:spacing w:val="-2"/>
          <w:sz w:val="26"/>
          <w:szCs w:val="26"/>
        </w:rPr>
        <w:t>(đối với cán bộ Đoàn).</w:t>
      </w:r>
    </w:p>
    <w:p w:rsidR="00B35391" w:rsidRPr="003A7BA4" w:rsidRDefault="00B35391" w:rsidP="000B6448">
      <w:pPr>
        <w:pStyle w:val="ListParagraph"/>
        <w:numPr>
          <w:ilvl w:val="0"/>
          <w:numId w:val="14"/>
        </w:numPr>
        <w:tabs>
          <w:tab w:val="left" w:pos="993"/>
        </w:tabs>
        <w:ind w:left="0" w:firstLine="709"/>
        <w:jc w:val="both"/>
        <w:rPr>
          <w:rFonts w:ascii="Times New Roman" w:hAnsi="Times New Roman"/>
          <w:i/>
          <w:sz w:val="26"/>
          <w:szCs w:val="26"/>
        </w:rPr>
      </w:pPr>
      <w:r w:rsidRPr="003A7BA4">
        <w:rPr>
          <w:rFonts w:ascii="Times New Roman" w:hAnsi="Times New Roman"/>
          <w:sz w:val="26"/>
          <w:szCs w:val="26"/>
        </w:rPr>
        <w:t>Xây dựng lối sống văn hóa, nghĩa tình, trung thực, trách nhiệm, nhân ái</w:t>
      </w:r>
      <w:r w:rsidR="00C667B2" w:rsidRPr="003A7BA4">
        <w:rPr>
          <w:rFonts w:ascii="Times New Roman" w:hAnsi="Times New Roman"/>
          <w:sz w:val="26"/>
          <w:szCs w:val="26"/>
        </w:rPr>
        <w:t>, tham gia cuộc vận động “Người dân Thành phố không xả rác ra đường và kênh rạch vì Thành phố sạch và giảm ngập nước”</w:t>
      </w:r>
      <w:r w:rsidRPr="003A7BA4">
        <w:rPr>
          <w:rFonts w:ascii="Times New Roman" w:hAnsi="Times New Roman"/>
          <w:sz w:val="26"/>
          <w:szCs w:val="26"/>
        </w:rPr>
        <w:t xml:space="preserve">; có tinh thần dũng cảm, bảo vệ cái đúng, tiến bộ; đấu tranh với cái sai, lạc hậu, suy thoái, cản trở sự phát triển gắn với việc thực hiện cuộc vận động </w:t>
      </w:r>
      <w:r w:rsidRPr="003A7BA4">
        <w:rPr>
          <w:rFonts w:ascii="Times New Roman" w:hAnsi="Times New Roman"/>
          <w:i/>
          <w:sz w:val="26"/>
          <w:szCs w:val="26"/>
        </w:rPr>
        <w:t>“Mỗi ngày một tin tốt, mỗi tuần một câu chuyện đẹp”.</w:t>
      </w:r>
    </w:p>
    <w:p w:rsidR="00B35391" w:rsidRPr="003A7BA4" w:rsidRDefault="00B35391"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Nói đi đôi với làm, nói thật, làm thật, trung thực, gắn bó với thanh thiếu </w:t>
      </w:r>
      <w:proofErr w:type="gramStart"/>
      <w:r w:rsidRPr="003A7BA4">
        <w:rPr>
          <w:rFonts w:ascii="Times New Roman" w:hAnsi="Times New Roman"/>
          <w:sz w:val="26"/>
          <w:szCs w:val="26"/>
        </w:rPr>
        <w:t>nhi</w:t>
      </w:r>
      <w:proofErr w:type="gramEnd"/>
      <w:r w:rsidRPr="003A7BA4">
        <w:rPr>
          <w:rFonts w:ascii="Times New Roman" w:hAnsi="Times New Roman"/>
          <w:sz w:val="26"/>
          <w:szCs w:val="26"/>
        </w:rPr>
        <w:t xml:space="preserve"> và Nhân dân.</w:t>
      </w:r>
    </w:p>
    <w:p w:rsidR="00B35391" w:rsidRPr="003A7BA4" w:rsidRDefault="00B35391"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Đoàn kết, thẳng thắn, nghiêm túc trong tự phê bình và phê bình.</w:t>
      </w:r>
    </w:p>
    <w:p w:rsidR="00B35391" w:rsidRPr="003A7BA4" w:rsidRDefault="00B35391"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Nghiêm chỉnh chấp hành pháp luật và vận động gia đình, bạn bè cùng tham gia thực hiện.</w:t>
      </w:r>
    </w:p>
    <w:p w:rsidR="00B35391" w:rsidRPr="003A7BA4" w:rsidRDefault="00B35391" w:rsidP="000B6448">
      <w:pPr>
        <w:spacing w:before="120"/>
        <w:ind w:firstLine="720"/>
        <w:jc w:val="both"/>
        <w:rPr>
          <w:rFonts w:ascii="Times New Roman" w:hAnsi="Times New Roman"/>
          <w:b/>
          <w:i/>
          <w:sz w:val="26"/>
          <w:szCs w:val="26"/>
        </w:rPr>
      </w:pPr>
      <w:r w:rsidRPr="003A7BA4">
        <w:rPr>
          <w:rFonts w:ascii="Times New Roman" w:hAnsi="Times New Roman"/>
          <w:b/>
          <w:i/>
          <w:sz w:val="26"/>
          <w:szCs w:val="26"/>
        </w:rPr>
        <w:t>1.3. Rèn luyện về chuyên môn, nghiệp vụ</w:t>
      </w:r>
      <w:r w:rsidR="000B6448" w:rsidRPr="003A7BA4">
        <w:rPr>
          <w:rFonts w:ascii="Times New Roman" w:hAnsi="Times New Roman"/>
          <w:b/>
          <w:i/>
          <w:sz w:val="26"/>
          <w:szCs w:val="26"/>
        </w:rPr>
        <w:t>:</w:t>
      </w:r>
    </w:p>
    <w:p w:rsidR="00B35391" w:rsidRPr="003A7BA4" w:rsidRDefault="00B35391" w:rsidP="000B6448">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i/>
          <w:sz w:val="26"/>
          <w:szCs w:val="26"/>
        </w:rPr>
        <w:t>Về nhận thức:</w:t>
      </w:r>
      <w:r w:rsidRPr="003A7BA4">
        <w:rPr>
          <w:rFonts w:ascii="Times New Roman" w:hAnsi="Times New Roman"/>
          <w:sz w:val="26"/>
          <w:szCs w:val="26"/>
        </w:rPr>
        <w:t xml:space="preserve"> </w:t>
      </w:r>
      <w:r w:rsidR="00942FA1" w:rsidRPr="003A7BA4">
        <w:rPr>
          <w:rFonts w:ascii="Times New Roman" w:hAnsi="Times New Roman"/>
          <w:sz w:val="26"/>
          <w:szCs w:val="26"/>
        </w:rPr>
        <w:t xml:space="preserve">Đoàn viên không ngừng học tập, rèn luyện nâng cao kiến thức, vững vàng về chuyên môn, nghiệp vụ, giỏi kỹ năng nghề nghiệp; sáng tạo trong lao </w:t>
      </w:r>
      <w:r w:rsidR="00942FA1" w:rsidRPr="003A7BA4">
        <w:rPr>
          <w:rFonts w:ascii="Times New Roman" w:hAnsi="Times New Roman"/>
          <w:sz w:val="26"/>
          <w:szCs w:val="26"/>
        </w:rPr>
        <w:lastRenderedPageBreak/>
        <w:t>động, học tập, lập thân, khởi nghiệp, xung kích, tình nguyện xây dựng và bảo vệ quê hương, đất nước; góp phần chung tay xây dựng Thành phố có chất lượng sống tốt, văn minh, hiện đại, nghĩa tình.</w:t>
      </w:r>
    </w:p>
    <w:p w:rsidR="00942FA1" w:rsidRPr="003A7BA4" w:rsidRDefault="00942FA1" w:rsidP="000B6448">
      <w:pPr>
        <w:pStyle w:val="ListParagraph"/>
        <w:numPr>
          <w:ilvl w:val="0"/>
          <w:numId w:val="12"/>
        </w:numPr>
        <w:tabs>
          <w:tab w:val="left" w:pos="851"/>
        </w:tabs>
        <w:ind w:left="0" w:firstLine="709"/>
        <w:jc w:val="both"/>
        <w:rPr>
          <w:rFonts w:ascii="Times New Roman" w:hAnsi="Times New Roman"/>
          <w:i/>
          <w:sz w:val="26"/>
          <w:szCs w:val="26"/>
        </w:rPr>
      </w:pPr>
      <w:r w:rsidRPr="003A7BA4">
        <w:rPr>
          <w:rFonts w:ascii="Times New Roman" w:hAnsi="Times New Roman"/>
          <w:i/>
          <w:sz w:val="26"/>
          <w:szCs w:val="26"/>
        </w:rPr>
        <w:t>Về hành động:</w:t>
      </w:r>
    </w:p>
    <w:p w:rsidR="00942FA1" w:rsidRPr="003A7BA4" w:rsidRDefault="00942FA1"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Nêu cao tinh thần trách nhiệm, tận tụy với công việc; sẵn sàng đảm nhận và hoàn thành tốt các nhiệm vụ được giao.</w:t>
      </w:r>
    </w:p>
    <w:p w:rsidR="00942FA1" w:rsidRPr="003A7BA4" w:rsidRDefault="00942FA1"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Chủ động đề xuất các ý tưởng, sáng kiến, giải pháp hữu ích trong công việc để nâng cao hiệu quả, năng suất </w:t>
      </w:r>
      <w:proofErr w:type="gramStart"/>
      <w:r w:rsidRPr="003A7BA4">
        <w:rPr>
          <w:rFonts w:ascii="Times New Roman" w:hAnsi="Times New Roman"/>
          <w:sz w:val="26"/>
          <w:szCs w:val="26"/>
        </w:rPr>
        <w:t>lao</w:t>
      </w:r>
      <w:proofErr w:type="gramEnd"/>
      <w:r w:rsidRPr="003A7BA4">
        <w:rPr>
          <w:rFonts w:ascii="Times New Roman" w:hAnsi="Times New Roman"/>
          <w:sz w:val="26"/>
          <w:szCs w:val="26"/>
        </w:rPr>
        <w:t xml:space="preserve"> động; ứng dụng khoa học, công nghệ vào công việc, lao động, sản xuất, học tập.</w:t>
      </w:r>
    </w:p>
    <w:p w:rsidR="00942FA1" w:rsidRPr="003A7BA4" w:rsidRDefault="00C667B2"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Phát huy chuyên môn tro</w:t>
      </w:r>
      <w:r w:rsidR="00942FA1" w:rsidRPr="003A7BA4">
        <w:rPr>
          <w:rFonts w:ascii="Times New Roman" w:hAnsi="Times New Roman"/>
          <w:sz w:val="26"/>
          <w:szCs w:val="26"/>
        </w:rPr>
        <w:t>n</w:t>
      </w:r>
      <w:r w:rsidRPr="003A7BA4">
        <w:rPr>
          <w:rFonts w:ascii="Times New Roman" w:hAnsi="Times New Roman"/>
          <w:sz w:val="26"/>
          <w:szCs w:val="26"/>
        </w:rPr>
        <w:t>g</w:t>
      </w:r>
      <w:r w:rsidR="00942FA1" w:rsidRPr="003A7BA4">
        <w:rPr>
          <w:rFonts w:ascii="Times New Roman" w:hAnsi="Times New Roman"/>
          <w:sz w:val="26"/>
          <w:szCs w:val="26"/>
        </w:rPr>
        <w:t xml:space="preserve"> các hoạt động tình nguyện</w:t>
      </w:r>
      <w:r w:rsidRPr="003A7BA4">
        <w:rPr>
          <w:rFonts w:ascii="Times New Roman" w:hAnsi="Times New Roman"/>
          <w:sz w:val="26"/>
          <w:szCs w:val="26"/>
        </w:rPr>
        <w:t>, tham gia xây dựng nông thôn mới, đô thị thông minh</w:t>
      </w:r>
      <w:r w:rsidR="00942FA1" w:rsidRPr="003A7BA4">
        <w:rPr>
          <w:rFonts w:ascii="Times New Roman" w:hAnsi="Times New Roman"/>
          <w:sz w:val="26"/>
          <w:szCs w:val="26"/>
        </w:rPr>
        <w:t>.</w:t>
      </w:r>
    </w:p>
    <w:p w:rsidR="00942FA1" w:rsidRPr="003A7BA4" w:rsidRDefault="00942FA1"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Chủ động xác định, đặt ra mục tiêu trong việc học tập nâng cao trình độ chuyên môn, nghiệp vụ, ngoại ngữ, tin học.</w:t>
      </w:r>
    </w:p>
    <w:p w:rsidR="00942FA1" w:rsidRPr="003A7BA4" w:rsidRDefault="000F2AC8" w:rsidP="000B6448">
      <w:pPr>
        <w:spacing w:before="120"/>
        <w:ind w:firstLine="720"/>
        <w:jc w:val="both"/>
        <w:rPr>
          <w:rFonts w:ascii="Times New Roman" w:hAnsi="Times New Roman"/>
          <w:b/>
          <w:i/>
          <w:sz w:val="26"/>
          <w:szCs w:val="26"/>
        </w:rPr>
      </w:pPr>
      <w:r w:rsidRPr="003A7BA4">
        <w:rPr>
          <w:rFonts w:ascii="Times New Roman" w:hAnsi="Times New Roman"/>
          <w:b/>
          <w:i/>
          <w:sz w:val="26"/>
          <w:szCs w:val="26"/>
        </w:rPr>
        <w:t>1.4. Rèn luyện về sức khỏe</w:t>
      </w:r>
      <w:r w:rsidR="000B6448" w:rsidRPr="003A7BA4">
        <w:rPr>
          <w:rFonts w:ascii="Times New Roman" w:hAnsi="Times New Roman"/>
          <w:b/>
          <w:i/>
          <w:sz w:val="26"/>
          <w:szCs w:val="26"/>
        </w:rPr>
        <w:t>:</w:t>
      </w:r>
    </w:p>
    <w:p w:rsidR="000F2AC8" w:rsidRPr="003A7BA4" w:rsidRDefault="000F2AC8" w:rsidP="000B6448">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i/>
          <w:sz w:val="26"/>
          <w:szCs w:val="26"/>
        </w:rPr>
        <w:t>Về nhận thức:</w:t>
      </w:r>
      <w:r w:rsidRPr="003A7BA4">
        <w:rPr>
          <w:rFonts w:ascii="Times New Roman" w:hAnsi="Times New Roman"/>
          <w:sz w:val="26"/>
          <w:szCs w:val="26"/>
        </w:rPr>
        <w:t xml:space="preserve"> đoàn viên rèn luyện để tăng cường sức khỏe, nâng cao thể chất, tầm vóc, tạo sự phát triển hài hòa cả về thể lực và trí lực.</w:t>
      </w:r>
    </w:p>
    <w:p w:rsidR="000F2AC8" w:rsidRPr="003A7BA4" w:rsidRDefault="00CF277F" w:rsidP="000B6448">
      <w:pPr>
        <w:pStyle w:val="ListParagraph"/>
        <w:numPr>
          <w:ilvl w:val="0"/>
          <w:numId w:val="12"/>
        </w:numPr>
        <w:tabs>
          <w:tab w:val="left" w:pos="851"/>
        </w:tabs>
        <w:ind w:left="0" w:firstLine="709"/>
        <w:jc w:val="both"/>
        <w:rPr>
          <w:rFonts w:ascii="Times New Roman" w:hAnsi="Times New Roman"/>
          <w:i/>
          <w:sz w:val="26"/>
          <w:szCs w:val="26"/>
        </w:rPr>
      </w:pPr>
      <w:r w:rsidRPr="003A7BA4">
        <w:rPr>
          <w:rFonts w:ascii="Times New Roman" w:hAnsi="Times New Roman"/>
          <w:i/>
          <w:sz w:val="26"/>
          <w:szCs w:val="26"/>
        </w:rPr>
        <w:t>Về hành động:</w:t>
      </w:r>
    </w:p>
    <w:p w:rsidR="00CF277F" w:rsidRPr="00EF6CD9" w:rsidRDefault="00CF277F" w:rsidP="000B6448">
      <w:pPr>
        <w:pStyle w:val="ListParagraph"/>
        <w:numPr>
          <w:ilvl w:val="0"/>
          <w:numId w:val="14"/>
        </w:numPr>
        <w:tabs>
          <w:tab w:val="left" w:pos="993"/>
        </w:tabs>
        <w:ind w:left="0" w:firstLine="709"/>
        <w:jc w:val="both"/>
        <w:rPr>
          <w:rFonts w:ascii="Times New Roman" w:hAnsi="Times New Roman"/>
          <w:spacing w:val="-4"/>
          <w:sz w:val="26"/>
          <w:szCs w:val="26"/>
        </w:rPr>
      </w:pPr>
      <w:r w:rsidRPr="00EF6CD9">
        <w:rPr>
          <w:rFonts w:ascii="Times New Roman" w:hAnsi="Times New Roman"/>
          <w:spacing w:val="-4"/>
          <w:sz w:val="26"/>
          <w:szCs w:val="26"/>
        </w:rPr>
        <w:t>Luyện tập ít nhất 01 môn thể thao, có chế độ rèn luyện thường xuyên, liên tục.</w:t>
      </w:r>
    </w:p>
    <w:p w:rsidR="00CF277F" w:rsidRPr="003A7BA4" w:rsidRDefault="00CF277F"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Tích cực tham gia các phong trào thể dục thể thao quần chúng tại địa phương, đơn vị.</w:t>
      </w:r>
    </w:p>
    <w:p w:rsidR="00CF277F" w:rsidRPr="00EF6CD9" w:rsidRDefault="00CF277F" w:rsidP="000B6448">
      <w:pPr>
        <w:pStyle w:val="ListParagraph"/>
        <w:numPr>
          <w:ilvl w:val="0"/>
          <w:numId w:val="14"/>
        </w:numPr>
        <w:tabs>
          <w:tab w:val="left" w:pos="993"/>
        </w:tabs>
        <w:ind w:left="0" w:firstLine="709"/>
        <w:jc w:val="both"/>
        <w:rPr>
          <w:rFonts w:ascii="Times New Roman" w:hAnsi="Times New Roman"/>
          <w:i/>
          <w:spacing w:val="-4"/>
          <w:sz w:val="26"/>
          <w:szCs w:val="26"/>
        </w:rPr>
      </w:pPr>
      <w:r w:rsidRPr="00EF6CD9">
        <w:rPr>
          <w:rFonts w:ascii="Times New Roman" w:hAnsi="Times New Roman"/>
          <w:spacing w:val="-4"/>
          <w:sz w:val="26"/>
          <w:szCs w:val="26"/>
        </w:rPr>
        <w:t xml:space="preserve">Không sử dụng ma túy, các chất gây nghiện, không hút thuốc lá; hạn chế sử dụng đồ uống có cồn </w:t>
      </w:r>
      <w:r w:rsidRPr="00EF6CD9">
        <w:rPr>
          <w:rFonts w:ascii="Times New Roman" w:hAnsi="Times New Roman"/>
          <w:i/>
          <w:spacing w:val="-4"/>
          <w:sz w:val="26"/>
          <w:szCs w:val="26"/>
        </w:rPr>
        <w:t>(đối với đoàn viên dưới 18 tuổi thì không sử dụng đồ uống có cồn).</w:t>
      </w:r>
    </w:p>
    <w:p w:rsidR="00CF277F" w:rsidRPr="003A7BA4" w:rsidRDefault="00CF277F" w:rsidP="000B6448">
      <w:pPr>
        <w:spacing w:before="120"/>
        <w:ind w:firstLine="720"/>
        <w:jc w:val="both"/>
        <w:rPr>
          <w:rFonts w:ascii="Times New Roman" w:hAnsi="Times New Roman"/>
          <w:b/>
          <w:i/>
          <w:sz w:val="26"/>
          <w:szCs w:val="26"/>
        </w:rPr>
      </w:pPr>
      <w:r w:rsidRPr="003A7BA4">
        <w:rPr>
          <w:rFonts w:ascii="Times New Roman" w:hAnsi="Times New Roman"/>
          <w:b/>
          <w:i/>
          <w:sz w:val="26"/>
          <w:szCs w:val="26"/>
        </w:rPr>
        <w:t xml:space="preserve">1.5. </w:t>
      </w:r>
      <w:r w:rsidR="0083473E" w:rsidRPr="003A7BA4">
        <w:rPr>
          <w:rFonts w:ascii="Times New Roman" w:hAnsi="Times New Roman"/>
          <w:b/>
          <w:i/>
          <w:sz w:val="26"/>
          <w:szCs w:val="26"/>
        </w:rPr>
        <w:t>Rèn luyện ý thức trong xây dựng tổ chức Đoàn</w:t>
      </w:r>
      <w:r w:rsidR="000B6448" w:rsidRPr="003A7BA4">
        <w:rPr>
          <w:rFonts w:ascii="Times New Roman" w:hAnsi="Times New Roman"/>
          <w:b/>
          <w:i/>
          <w:sz w:val="26"/>
          <w:szCs w:val="26"/>
        </w:rPr>
        <w:t>:</w:t>
      </w:r>
    </w:p>
    <w:p w:rsidR="0083473E" w:rsidRPr="003A7BA4" w:rsidRDefault="0083473E" w:rsidP="000B6448">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i/>
          <w:sz w:val="26"/>
          <w:szCs w:val="26"/>
        </w:rPr>
        <w:t>Về nhận thức:</w:t>
      </w:r>
      <w:r w:rsidRPr="003A7BA4">
        <w:rPr>
          <w:rFonts w:ascii="Times New Roman" w:hAnsi="Times New Roman"/>
          <w:sz w:val="26"/>
          <w:szCs w:val="26"/>
        </w:rPr>
        <w:t xml:space="preserve"> Đoàn viên chủ động nghiên cứu, tìm hiểu về những vấn đề cơ bản của tổ chức Đoàn, từ đó ý thức rõ trách nhiệm của bản thân đối với sự phát triển của tổ chức; nỗ lực rèn luyện để được đánh giá là đoàn viên </w:t>
      </w:r>
      <w:r w:rsidR="0042327E" w:rsidRPr="003A7BA4">
        <w:rPr>
          <w:rFonts w:ascii="Times New Roman" w:hAnsi="Times New Roman"/>
          <w:sz w:val="26"/>
          <w:szCs w:val="26"/>
        </w:rPr>
        <w:t>xuất sắc hằng năm, tích cực tu dưỡng, rèn luyện, phấn đấu trở thành đảng viên Đảng Cộng sản Việt Nam.</w:t>
      </w:r>
    </w:p>
    <w:p w:rsidR="0042327E" w:rsidRPr="003A7BA4" w:rsidRDefault="0042327E" w:rsidP="000B6448">
      <w:pPr>
        <w:pStyle w:val="ListParagraph"/>
        <w:numPr>
          <w:ilvl w:val="0"/>
          <w:numId w:val="12"/>
        </w:numPr>
        <w:tabs>
          <w:tab w:val="left" w:pos="851"/>
        </w:tabs>
        <w:ind w:left="0" w:firstLine="709"/>
        <w:jc w:val="both"/>
        <w:rPr>
          <w:rFonts w:ascii="Times New Roman" w:hAnsi="Times New Roman"/>
          <w:i/>
          <w:sz w:val="26"/>
          <w:szCs w:val="26"/>
        </w:rPr>
      </w:pPr>
      <w:r w:rsidRPr="003A7BA4">
        <w:rPr>
          <w:rFonts w:ascii="Times New Roman" w:hAnsi="Times New Roman"/>
          <w:i/>
          <w:sz w:val="26"/>
          <w:szCs w:val="26"/>
        </w:rPr>
        <w:t>Về hành động:</w:t>
      </w:r>
    </w:p>
    <w:p w:rsidR="0042327E" w:rsidRPr="003A7BA4" w:rsidRDefault="0042327E"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Tham dự đầy đủ, tích cực đóng góp ý kiến tại các buổi sinh hoạt chi đoàn, đóng đoàn phí đầy đủ.</w:t>
      </w:r>
    </w:p>
    <w:p w:rsidR="0042327E" w:rsidRPr="003A7BA4" w:rsidRDefault="0042327E"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Chấp hành sự phân công của Ban Chấp hành chi đoàn; tham gia các hoạt động do Đoàn tổ chức, các hoạt động tình nguyện, các cuộc vận động do tổ chức Đoàn phát động.</w:t>
      </w:r>
    </w:p>
    <w:p w:rsidR="0042327E" w:rsidRPr="003A7BA4" w:rsidRDefault="0042327E"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Thực hiện chủ trương 1+1, mỗi đoàn viên vận động được ít nhất 01 thanh niên tham gia vào tổ chức Đoàn, Hội.</w:t>
      </w:r>
    </w:p>
    <w:p w:rsidR="0042327E" w:rsidRPr="003A7BA4" w:rsidRDefault="0042327E"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Phấn đấu rèn luyện để được công nhận là đoàn viên ưu tú, được đứng vào hàng </w:t>
      </w:r>
      <w:proofErr w:type="gramStart"/>
      <w:r w:rsidRPr="003A7BA4">
        <w:rPr>
          <w:rFonts w:ascii="Times New Roman" w:hAnsi="Times New Roman"/>
          <w:sz w:val="26"/>
          <w:szCs w:val="26"/>
        </w:rPr>
        <w:t>ngũ</w:t>
      </w:r>
      <w:proofErr w:type="gramEnd"/>
      <w:r w:rsidRPr="003A7BA4">
        <w:rPr>
          <w:rFonts w:ascii="Times New Roman" w:hAnsi="Times New Roman"/>
          <w:sz w:val="26"/>
          <w:szCs w:val="26"/>
        </w:rPr>
        <w:t xml:space="preserve"> của Đảng Cộng sản Việt Nam.</w:t>
      </w:r>
    </w:p>
    <w:p w:rsidR="0042327E" w:rsidRPr="003A7BA4" w:rsidRDefault="0042327E" w:rsidP="000B6448">
      <w:pPr>
        <w:pStyle w:val="ListParagraph"/>
        <w:numPr>
          <w:ilvl w:val="0"/>
          <w:numId w:val="14"/>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Phát ngôn đúng quan điểm, chủ trương của Đảng, Đoàn; xây dựng kỹ năng nắm bắt thông tin dư luận xã hội, khả năng phản biện xã hội nhằm bảo vệ quyền và lợi ích hợp pháp, chính đáng của tổ chức Đoàn, cán bộ Đoàn, đoàn viên, thanh thiếu nhi, nhất là trên không gian mạng.</w:t>
      </w:r>
    </w:p>
    <w:p w:rsidR="0042327E" w:rsidRPr="003A7BA4" w:rsidRDefault="0042327E" w:rsidP="00204EC5">
      <w:pPr>
        <w:spacing w:before="120"/>
        <w:ind w:firstLine="720"/>
        <w:jc w:val="both"/>
        <w:rPr>
          <w:rFonts w:ascii="Times New Roman" w:hAnsi="Times New Roman"/>
          <w:b/>
          <w:sz w:val="26"/>
          <w:szCs w:val="26"/>
        </w:rPr>
      </w:pPr>
      <w:r w:rsidRPr="003A7BA4">
        <w:rPr>
          <w:rFonts w:ascii="Times New Roman" w:hAnsi="Times New Roman"/>
          <w:b/>
          <w:sz w:val="26"/>
          <w:szCs w:val="26"/>
        </w:rPr>
        <w:t>2. Yêu cầu nội dung đăng ký</w:t>
      </w:r>
    </w:p>
    <w:p w:rsidR="0042327E" w:rsidRPr="003A7BA4" w:rsidRDefault="0042327E" w:rsidP="00A01A50">
      <w:pPr>
        <w:ind w:firstLine="720"/>
        <w:jc w:val="both"/>
        <w:rPr>
          <w:rFonts w:ascii="Times New Roman" w:hAnsi="Times New Roman"/>
          <w:b/>
          <w:i/>
          <w:sz w:val="26"/>
          <w:szCs w:val="26"/>
        </w:rPr>
      </w:pPr>
      <w:r w:rsidRPr="003A7BA4">
        <w:rPr>
          <w:rFonts w:ascii="Times New Roman" w:hAnsi="Times New Roman"/>
          <w:b/>
          <w:i/>
          <w:sz w:val="26"/>
          <w:szCs w:val="26"/>
        </w:rPr>
        <w:t>2.1. Nội dung bắt buộc</w:t>
      </w:r>
      <w:r w:rsidR="001279DB" w:rsidRPr="003A7BA4">
        <w:rPr>
          <w:rFonts w:ascii="Times New Roman" w:hAnsi="Times New Roman"/>
          <w:b/>
          <w:i/>
          <w:sz w:val="26"/>
          <w:szCs w:val="26"/>
        </w:rPr>
        <w:t>:</w:t>
      </w:r>
    </w:p>
    <w:p w:rsidR="0042327E" w:rsidRPr="003A7BA4" w:rsidRDefault="00CD08DD" w:rsidP="00204EC5">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 xml:space="preserve">Thực hiện Nghị quyết Đại hội đại biểu toàn quốc Đoàn TNCS Hồ Chí Minh lần thứ X, </w:t>
      </w:r>
      <w:r w:rsidR="0093131A" w:rsidRPr="003A7BA4">
        <w:rPr>
          <w:rFonts w:ascii="Times New Roman" w:hAnsi="Times New Roman"/>
          <w:sz w:val="26"/>
          <w:szCs w:val="26"/>
        </w:rPr>
        <w:t xml:space="preserve">Đoàn Khối Dân - Chính - Đảng Thành phố lần thứ III, </w:t>
      </w:r>
      <w:r w:rsidRPr="003A7BA4">
        <w:rPr>
          <w:rFonts w:ascii="Times New Roman" w:hAnsi="Times New Roman"/>
          <w:sz w:val="26"/>
          <w:szCs w:val="26"/>
        </w:rPr>
        <w:t xml:space="preserve">nhiệm kỳ 2017 </w:t>
      </w:r>
      <w:r w:rsidR="00A01A50" w:rsidRPr="003A7BA4">
        <w:rPr>
          <w:rFonts w:ascii="Times New Roman" w:hAnsi="Times New Roman"/>
          <w:sz w:val="26"/>
          <w:szCs w:val="26"/>
        </w:rPr>
        <w:t>-</w:t>
      </w:r>
      <w:r w:rsidRPr="003A7BA4">
        <w:rPr>
          <w:rFonts w:ascii="Times New Roman" w:hAnsi="Times New Roman"/>
          <w:sz w:val="26"/>
          <w:szCs w:val="26"/>
        </w:rPr>
        <w:t xml:space="preserve"> 2022, mỗi đoàn viên phải đăng ký thực hiện các nội dung sau:</w:t>
      </w:r>
    </w:p>
    <w:p w:rsidR="00CD08DD" w:rsidRPr="003A7BA4" w:rsidRDefault="00CD08DD" w:rsidP="00A01A50">
      <w:pPr>
        <w:ind w:firstLine="720"/>
        <w:jc w:val="both"/>
        <w:rPr>
          <w:rFonts w:ascii="Times New Roman" w:hAnsi="Times New Roman"/>
          <w:sz w:val="26"/>
          <w:szCs w:val="26"/>
        </w:rPr>
      </w:pPr>
      <w:r w:rsidRPr="003A7BA4">
        <w:rPr>
          <w:rFonts w:ascii="Times New Roman" w:hAnsi="Times New Roman"/>
          <w:sz w:val="26"/>
          <w:szCs w:val="26"/>
        </w:rPr>
        <w:lastRenderedPageBreak/>
        <w:t xml:space="preserve">(1) </w:t>
      </w:r>
      <w:r w:rsidR="005E7EBE" w:rsidRPr="003A7BA4">
        <w:rPr>
          <w:rFonts w:ascii="Times New Roman" w:hAnsi="Times New Roman"/>
          <w:sz w:val="26"/>
          <w:szCs w:val="26"/>
        </w:rPr>
        <w:t xml:space="preserve">Học tập và làm </w:t>
      </w:r>
      <w:proofErr w:type="gramStart"/>
      <w:r w:rsidR="005E7EBE" w:rsidRPr="003A7BA4">
        <w:rPr>
          <w:rFonts w:ascii="Times New Roman" w:hAnsi="Times New Roman"/>
          <w:sz w:val="26"/>
          <w:szCs w:val="26"/>
        </w:rPr>
        <w:t>theo</w:t>
      </w:r>
      <w:proofErr w:type="gramEnd"/>
      <w:r w:rsidR="005E7EBE" w:rsidRPr="003A7BA4">
        <w:rPr>
          <w:rFonts w:ascii="Times New Roman" w:hAnsi="Times New Roman"/>
          <w:sz w:val="26"/>
          <w:szCs w:val="26"/>
        </w:rPr>
        <w:t xml:space="preserve"> tư tưởng, đạo đức, phong cách Hồ Chí Minh theo tinh thần của Chỉ thị số 05-CT/TW ngày 15/5/2016 của Bộ Chính trị.</w:t>
      </w:r>
    </w:p>
    <w:p w:rsidR="005E7EBE" w:rsidRPr="003A7BA4" w:rsidRDefault="005E7EBE" w:rsidP="00A01A50">
      <w:pPr>
        <w:ind w:firstLine="720"/>
        <w:jc w:val="both"/>
        <w:rPr>
          <w:rFonts w:ascii="Times New Roman" w:hAnsi="Times New Roman"/>
          <w:sz w:val="26"/>
          <w:szCs w:val="26"/>
        </w:rPr>
      </w:pPr>
      <w:r w:rsidRPr="003A7BA4">
        <w:rPr>
          <w:rFonts w:ascii="Times New Roman" w:hAnsi="Times New Roman"/>
          <w:sz w:val="26"/>
          <w:szCs w:val="26"/>
        </w:rPr>
        <w:t>(2) Học tập các nghị quyết, kết luận của Ban Chấp hành, Bộ Chính trị, Ban Bí thư Trung ương Đảng, các nghị quyết, kết luận của Ban Chấp hành, Ban Thường vụ, Ban Bí thư Trung ương Đoàn.</w:t>
      </w:r>
    </w:p>
    <w:p w:rsidR="004566DB" w:rsidRPr="003A7BA4" w:rsidRDefault="004566DB" w:rsidP="00A01A50">
      <w:pPr>
        <w:ind w:firstLine="720"/>
        <w:jc w:val="both"/>
        <w:rPr>
          <w:rFonts w:ascii="Times New Roman" w:hAnsi="Times New Roman"/>
          <w:sz w:val="26"/>
          <w:szCs w:val="26"/>
        </w:rPr>
      </w:pPr>
      <w:r w:rsidRPr="003A7BA4">
        <w:rPr>
          <w:rFonts w:ascii="Times New Roman" w:hAnsi="Times New Roman"/>
          <w:sz w:val="26"/>
          <w:szCs w:val="26"/>
        </w:rPr>
        <w:t>(3) Tham gia đầy đủ các đợt sinh hoạt chính trị, sinh hoạt chủ điểm.</w:t>
      </w:r>
    </w:p>
    <w:p w:rsidR="005E7EBE" w:rsidRPr="003A7BA4" w:rsidRDefault="005E7EBE" w:rsidP="00A01A50">
      <w:pPr>
        <w:ind w:firstLine="720"/>
        <w:jc w:val="both"/>
        <w:rPr>
          <w:rFonts w:ascii="Times New Roman" w:hAnsi="Times New Roman"/>
          <w:spacing w:val="2"/>
          <w:sz w:val="26"/>
          <w:szCs w:val="26"/>
        </w:rPr>
      </w:pPr>
      <w:r w:rsidRPr="003A7BA4">
        <w:rPr>
          <w:rFonts w:ascii="Times New Roman" w:hAnsi="Times New Roman"/>
          <w:spacing w:val="2"/>
          <w:sz w:val="26"/>
          <w:szCs w:val="26"/>
        </w:rPr>
        <w:t>(</w:t>
      </w:r>
      <w:r w:rsidR="004566DB" w:rsidRPr="003A7BA4">
        <w:rPr>
          <w:rFonts w:ascii="Times New Roman" w:hAnsi="Times New Roman"/>
          <w:spacing w:val="2"/>
          <w:sz w:val="26"/>
          <w:szCs w:val="26"/>
        </w:rPr>
        <w:t>4</w:t>
      </w:r>
      <w:r w:rsidRPr="003A7BA4">
        <w:rPr>
          <w:rFonts w:ascii="Times New Roman" w:hAnsi="Times New Roman"/>
          <w:spacing w:val="2"/>
          <w:sz w:val="26"/>
          <w:szCs w:val="26"/>
        </w:rPr>
        <w:t>) Mỗi đoàn viên</w:t>
      </w:r>
      <w:r w:rsidR="0093131A" w:rsidRPr="003A7BA4">
        <w:rPr>
          <w:rFonts w:ascii="Times New Roman" w:hAnsi="Times New Roman"/>
          <w:spacing w:val="2"/>
          <w:sz w:val="26"/>
          <w:szCs w:val="26"/>
        </w:rPr>
        <w:t xml:space="preserve"> </w:t>
      </w:r>
      <w:r w:rsidRPr="003A7BA4">
        <w:rPr>
          <w:rFonts w:ascii="Times New Roman" w:hAnsi="Times New Roman"/>
          <w:spacing w:val="2"/>
          <w:sz w:val="26"/>
          <w:szCs w:val="26"/>
        </w:rPr>
        <w:t>đóng góp 01 ý tưởng, sáng kiến, giải pháp sáng tạo.</w:t>
      </w:r>
    </w:p>
    <w:p w:rsidR="005E7EBE" w:rsidRPr="003A7BA4" w:rsidRDefault="005E7EBE" w:rsidP="00A01A50">
      <w:pPr>
        <w:ind w:firstLine="720"/>
        <w:jc w:val="both"/>
        <w:rPr>
          <w:rFonts w:ascii="Times New Roman" w:hAnsi="Times New Roman"/>
          <w:sz w:val="26"/>
          <w:szCs w:val="26"/>
        </w:rPr>
      </w:pPr>
      <w:r w:rsidRPr="003A7BA4">
        <w:rPr>
          <w:rFonts w:ascii="Times New Roman" w:hAnsi="Times New Roman"/>
          <w:sz w:val="26"/>
          <w:szCs w:val="26"/>
        </w:rPr>
        <w:t>(</w:t>
      </w:r>
      <w:r w:rsidR="004566DB" w:rsidRPr="003A7BA4">
        <w:rPr>
          <w:rFonts w:ascii="Times New Roman" w:hAnsi="Times New Roman"/>
          <w:sz w:val="26"/>
          <w:szCs w:val="26"/>
        </w:rPr>
        <w:t>5</w:t>
      </w:r>
      <w:r w:rsidRPr="003A7BA4">
        <w:rPr>
          <w:rFonts w:ascii="Times New Roman" w:hAnsi="Times New Roman"/>
          <w:sz w:val="26"/>
          <w:szCs w:val="26"/>
        </w:rPr>
        <w:t>) Mỗi đoàn viên tự rèn luyện sức khỏe</w:t>
      </w:r>
      <w:r w:rsidR="00087C60" w:rsidRPr="003A7BA4">
        <w:rPr>
          <w:rFonts w:ascii="Times New Roman" w:hAnsi="Times New Roman"/>
          <w:sz w:val="26"/>
          <w:szCs w:val="26"/>
        </w:rPr>
        <w:t>, đăng ký và tham gia tập luyện ít nhất 01 môn thể thao.</w:t>
      </w:r>
    </w:p>
    <w:p w:rsidR="00087C60" w:rsidRPr="003A7BA4" w:rsidRDefault="00087C60" w:rsidP="00A01A50">
      <w:pPr>
        <w:ind w:firstLine="720"/>
        <w:jc w:val="both"/>
        <w:rPr>
          <w:rFonts w:ascii="Times New Roman" w:hAnsi="Times New Roman"/>
          <w:sz w:val="26"/>
          <w:szCs w:val="26"/>
        </w:rPr>
      </w:pPr>
      <w:r w:rsidRPr="003A7BA4">
        <w:rPr>
          <w:rFonts w:ascii="Times New Roman" w:hAnsi="Times New Roman"/>
          <w:sz w:val="26"/>
          <w:szCs w:val="26"/>
        </w:rPr>
        <w:t>(</w:t>
      </w:r>
      <w:r w:rsidR="004566DB" w:rsidRPr="003A7BA4">
        <w:rPr>
          <w:rFonts w:ascii="Times New Roman" w:hAnsi="Times New Roman"/>
          <w:sz w:val="26"/>
          <w:szCs w:val="26"/>
        </w:rPr>
        <w:t>6</w:t>
      </w:r>
      <w:r w:rsidRPr="003A7BA4">
        <w:rPr>
          <w:rFonts w:ascii="Times New Roman" w:hAnsi="Times New Roman"/>
          <w:sz w:val="26"/>
          <w:szCs w:val="26"/>
        </w:rPr>
        <w:t>) Mỗi đoàn viên tham gia ít nhất 02 hoạt động tình nguyện trong năm, tham gia trồng 01 cây xanh.</w:t>
      </w:r>
    </w:p>
    <w:p w:rsidR="00087C60" w:rsidRPr="003A7BA4" w:rsidRDefault="00087C60" w:rsidP="00A01A50">
      <w:pPr>
        <w:ind w:firstLine="720"/>
        <w:jc w:val="both"/>
        <w:rPr>
          <w:rFonts w:ascii="Times New Roman" w:hAnsi="Times New Roman"/>
          <w:spacing w:val="-6"/>
          <w:sz w:val="26"/>
          <w:szCs w:val="26"/>
        </w:rPr>
      </w:pPr>
      <w:r w:rsidRPr="003A7BA4">
        <w:rPr>
          <w:rFonts w:ascii="Times New Roman" w:hAnsi="Times New Roman"/>
          <w:spacing w:val="-6"/>
          <w:sz w:val="26"/>
          <w:szCs w:val="26"/>
        </w:rPr>
        <w:t>(</w:t>
      </w:r>
      <w:r w:rsidR="004566DB" w:rsidRPr="003A7BA4">
        <w:rPr>
          <w:rFonts w:ascii="Times New Roman" w:hAnsi="Times New Roman"/>
          <w:spacing w:val="-6"/>
          <w:sz w:val="26"/>
          <w:szCs w:val="26"/>
        </w:rPr>
        <w:t>7</w:t>
      </w:r>
      <w:r w:rsidRPr="003A7BA4">
        <w:rPr>
          <w:rFonts w:ascii="Times New Roman" w:hAnsi="Times New Roman"/>
          <w:spacing w:val="-6"/>
          <w:sz w:val="26"/>
          <w:szCs w:val="26"/>
        </w:rPr>
        <w:t>) Mỗi đoàn viên giới thiệu ít nhất 01 thanh niên tham gia tổ chức Đoàn, Hội.</w:t>
      </w:r>
    </w:p>
    <w:p w:rsidR="00087C60" w:rsidRPr="00EF6CD9" w:rsidRDefault="00087C60" w:rsidP="00A01A50">
      <w:pPr>
        <w:ind w:firstLine="720"/>
        <w:jc w:val="both"/>
        <w:rPr>
          <w:rFonts w:ascii="Times New Roman" w:hAnsi="Times New Roman"/>
          <w:spacing w:val="-2"/>
          <w:sz w:val="26"/>
          <w:szCs w:val="26"/>
        </w:rPr>
      </w:pPr>
      <w:r w:rsidRPr="00EF6CD9">
        <w:rPr>
          <w:rFonts w:ascii="Times New Roman" w:hAnsi="Times New Roman"/>
          <w:spacing w:val="-2"/>
          <w:sz w:val="26"/>
          <w:szCs w:val="26"/>
        </w:rPr>
        <w:t>(</w:t>
      </w:r>
      <w:r w:rsidR="004566DB" w:rsidRPr="00EF6CD9">
        <w:rPr>
          <w:rFonts w:ascii="Times New Roman" w:hAnsi="Times New Roman"/>
          <w:spacing w:val="-2"/>
          <w:sz w:val="26"/>
          <w:szCs w:val="26"/>
        </w:rPr>
        <w:t>8</w:t>
      </w:r>
      <w:r w:rsidRPr="00EF6CD9">
        <w:rPr>
          <w:rFonts w:ascii="Times New Roman" w:hAnsi="Times New Roman"/>
          <w:spacing w:val="-2"/>
          <w:sz w:val="26"/>
          <w:szCs w:val="26"/>
        </w:rPr>
        <w:t xml:space="preserve">) </w:t>
      </w:r>
      <w:r w:rsidR="00080D91" w:rsidRPr="00EF6CD9">
        <w:rPr>
          <w:rFonts w:ascii="Times New Roman" w:hAnsi="Times New Roman"/>
          <w:spacing w:val="-2"/>
          <w:sz w:val="26"/>
          <w:szCs w:val="26"/>
        </w:rPr>
        <w:t xml:space="preserve">Tham gia xây dựng các giá trị mẫu hình thanh niên Khối, phấn đấu và hoàn thiện các giá trị “yêu nước </w:t>
      </w:r>
      <w:r w:rsidR="00A01A50" w:rsidRPr="00EF6CD9">
        <w:rPr>
          <w:rFonts w:ascii="Times New Roman" w:hAnsi="Times New Roman"/>
          <w:spacing w:val="-2"/>
          <w:sz w:val="26"/>
          <w:szCs w:val="26"/>
        </w:rPr>
        <w:t>-</w:t>
      </w:r>
      <w:r w:rsidR="00080D91" w:rsidRPr="00EF6CD9">
        <w:rPr>
          <w:rFonts w:ascii="Times New Roman" w:hAnsi="Times New Roman"/>
          <w:spacing w:val="-2"/>
          <w:sz w:val="26"/>
          <w:szCs w:val="26"/>
        </w:rPr>
        <w:t xml:space="preserve"> khát vọng, đạo đức </w:t>
      </w:r>
      <w:r w:rsidR="00A01A50" w:rsidRPr="00EF6CD9">
        <w:rPr>
          <w:rFonts w:ascii="Times New Roman" w:hAnsi="Times New Roman"/>
          <w:spacing w:val="-2"/>
          <w:sz w:val="26"/>
          <w:szCs w:val="26"/>
        </w:rPr>
        <w:t>-</w:t>
      </w:r>
      <w:r w:rsidR="00080D91" w:rsidRPr="00EF6CD9">
        <w:rPr>
          <w:rFonts w:ascii="Times New Roman" w:hAnsi="Times New Roman"/>
          <w:spacing w:val="-2"/>
          <w:sz w:val="26"/>
          <w:szCs w:val="26"/>
        </w:rPr>
        <w:t xml:space="preserve"> trách nhiệm, tri thức </w:t>
      </w:r>
      <w:r w:rsidR="00A01A50" w:rsidRPr="00EF6CD9">
        <w:rPr>
          <w:rFonts w:ascii="Times New Roman" w:hAnsi="Times New Roman"/>
          <w:spacing w:val="-2"/>
          <w:sz w:val="26"/>
          <w:szCs w:val="26"/>
        </w:rPr>
        <w:t>-</w:t>
      </w:r>
      <w:r w:rsidR="00080D91" w:rsidRPr="00EF6CD9">
        <w:rPr>
          <w:rFonts w:ascii="Times New Roman" w:hAnsi="Times New Roman"/>
          <w:spacing w:val="-2"/>
          <w:sz w:val="26"/>
          <w:szCs w:val="26"/>
        </w:rPr>
        <w:t xml:space="preserve"> sáng tạo, năng động </w:t>
      </w:r>
      <w:r w:rsidR="00A01A50" w:rsidRPr="00EF6CD9">
        <w:rPr>
          <w:rFonts w:ascii="Times New Roman" w:hAnsi="Times New Roman"/>
          <w:spacing w:val="-2"/>
          <w:sz w:val="26"/>
          <w:szCs w:val="26"/>
        </w:rPr>
        <w:t>-</w:t>
      </w:r>
      <w:r w:rsidR="00080D91" w:rsidRPr="00EF6CD9">
        <w:rPr>
          <w:rFonts w:ascii="Times New Roman" w:hAnsi="Times New Roman"/>
          <w:spacing w:val="-2"/>
          <w:sz w:val="26"/>
          <w:szCs w:val="26"/>
        </w:rPr>
        <w:t xml:space="preserve"> văn minh”</w:t>
      </w:r>
      <w:r w:rsidR="00765DA4" w:rsidRPr="00EF6CD9">
        <w:rPr>
          <w:rFonts w:ascii="Times New Roman" w:hAnsi="Times New Roman"/>
          <w:spacing w:val="-2"/>
          <w:sz w:val="26"/>
          <w:szCs w:val="26"/>
        </w:rPr>
        <w:t xml:space="preserve"> và thực hiện xây dựng phong cách cán bộ Đoàn theo 08 tiêu chí “gương mẫu </w:t>
      </w:r>
      <w:r w:rsidR="00A01A50" w:rsidRPr="00EF6CD9">
        <w:rPr>
          <w:rFonts w:ascii="Times New Roman" w:hAnsi="Times New Roman"/>
          <w:spacing w:val="-2"/>
          <w:sz w:val="26"/>
          <w:szCs w:val="26"/>
        </w:rPr>
        <w:t>-</w:t>
      </w:r>
      <w:r w:rsidR="00765DA4" w:rsidRPr="00EF6CD9">
        <w:rPr>
          <w:rFonts w:ascii="Times New Roman" w:hAnsi="Times New Roman"/>
          <w:spacing w:val="-2"/>
          <w:sz w:val="26"/>
          <w:szCs w:val="26"/>
        </w:rPr>
        <w:t xml:space="preserve"> trách nhiệm </w:t>
      </w:r>
      <w:r w:rsidR="00A01A50" w:rsidRPr="00EF6CD9">
        <w:rPr>
          <w:rFonts w:ascii="Times New Roman" w:hAnsi="Times New Roman"/>
          <w:spacing w:val="-2"/>
          <w:sz w:val="26"/>
          <w:szCs w:val="26"/>
        </w:rPr>
        <w:t>-</w:t>
      </w:r>
      <w:r w:rsidR="00765DA4" w:rsidRPr="00EF6CD9">
        <w:rPr>
          <w:rFonts w:ascii="Times New Roman" w:hAnsi="Times New Roman"/>
          <w:spacing w:val="-2"/>
          <w:sz w:val="26"/>
          <w:szCs w:val="26"/>
        </w:rPr>
        <w:t xml:space="preserve"> năng động </w:t>
      </w:r>
      <w:r w:rsidR="00A01A50" w:rsidRPr="00EF6CD9">
        <w:rPr>
          <w:rFonts w:ascii="Times New Roman" w:hAnsi="Times New Roman"/>
          <w:spacing w:val="-2"/>
          <w:sz w:val="26"/>
          <w:szCs w:val="26"/>
        </w:rPr>
        <w:t>-</w:t>
      </w:r>
      <w:r w:rsidR="00765DA4" w:rsidRPr="00EF6CD9">
        <w:rPr>
          <w:rFonts w:ascii="Times New Roman" w:hAnsi="Times New Roman"/>
          <w:spacing w:val="-2"/>
          <w:sz w:val="26"/>
          <w:szCs w:val="26"/>
        </w:rPr>
        <w:t xml:space="preserve"> sáng tạo </w:t>
      </w:r>
      <w:r w:rsidR="00A01A50" w:rsidRPr="00EF6CD9">
        <w:rPr>
          <w:rFonts w:ascii="Times New Roman" w:hAnsi="Times New Roman"/>
          <w:spacing w:val="-2"/>
          <w:sz w:val="26"/>
          <w:szCs w:val="26"/>
        </w:rPr>
        <w:t>-</w:t>
      </w:r>
      <w:r w:rsidR="00765DA4" w:rsidRPr="00EF6CD9">
        <w:rPr>
          <w:rFonts w:ascii="Times New Roman" w:hAnsi="Times New Roman"/>
          <w:spacing w:val="-2"/>
          <w:sz w:val="26"/>
          <w:szCs w:val="26"/>
        </w:rPr>
        <w:t xml:space="preserve"> dám nghĩ, biết làm </w:t>
      </w:r>
      <w:r w:rsidR="00A01A50" w:rsidRPr="00EF6CD9">
        <w:rPr>
          <w:rFonts w:ascii="Times New Roman" w:hAnsi="Times New Roman"/>
          <w:spacing w:val="-2"/>
          <w:sz w:val="26"/>
          <w:szCs w:val="26"/>
        </w:rPr>
        <w:t>-</w:t>
      </w:r>
      <w:r w:rsidR="00765DA4" w:rsidRPr="00EF6CD9">
        <w:rPr>
          <w:rFonts w:ascii="Times New Roman" w:hAnsi="Times New Roman"/>
          <w:spacing w:val="-2"/>
          <w:sz w:val="26"/>
          <w:szCs w:val="26"/>
        </w:rPr>
        <w:t xml:space="preserve"> gần gũi, gắn bó mật thiết với thanh niên </w:t>
      </w:r>
      <w:r w:rsidR="00A01A50" w:rsidRPr="00EF6CD9">
        <w:rPr>
          <w:rFonts w:ascii="Times New Roman" w:hAnsi="Times New Roman"/>
          <w:spacing w:val="-2"/>
          <w:sz w:val="26"/>
          <w:szCs w:val="26"/>
        </w:rPr>
        <w:t>-</w:t>
      </w:r>
      <w:r w:rsidR="00765DA4" w:rsidRPr="00EF6CD9">
        <w:rPr>
          <w:rFonts w:ascii="Times New Roman" w:hAnsi="Times New Roman"/>
          <w:spacing w:val="-2"/>
          <w:sz w:val="26"/>
          <w:szCs w:val="26"/>
        </w:rPr>
        <w:t xml:space="preserve"> ham học hỏi </w:t>
      </w:r>
      <w:r w:rsidR="00A01A50" w:rsidRPr="00EF6CD9">
        <w:rPr>
          <w:rFonts w:ascii="Times New Roman" w:hAnsi="Times New Roman"/>
          <w:spacing w:val="-2"/>
          <w:sz w:val="26"/>
          <w:szCs w:val="26"/>
        </w:rPr>
        <w:t>-</w:t>
      </w:r>
      <w:r w:rsidR="00765DA4" w:rsidRPr="00EF6CD9">
        <w:rPr>
          <w:rFonts w:ascii="Times New Roman" w:hAnsi="Times New Roman"/>
          <w:spacing w:val="-2"/>
          <w:sz w:val="26"/>
          <w:szCs w:val="26"/>
        </w:rPr>
        <w:t xml:space="preserve"> có kỹ năng phù hợp” (đối với cán bộ Đoàn).</w:t>
      </w:r>
    </w:p>
    <w:p w:rsidR="00765DA4" w:rsidRPr="003A7BA4" w:rsidRDefault="00765DA4" w:rsidP="001279DB">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 xml:space="preserve">Bên cạnh những nội dung bắt buộc rèn luyện do cấp khối đề ra, cơ sở Đoàn, chi đoàn có thể xác định thêm những nội dung bắt buộc </w:t>
      </w:r>
      <w:proofErr w:type="gramStart"/>
      <w:r w:rsidRPr="003A7BA4">
        <w:rPr>
          <w:rFonts w:ascii="Times New Roman" w:hAnsi="Times New Roman"/>
          <w:sz w:val="26"/>
          <w:szCs w:val="26"/>
        </w:rPr>
        <w:t>chung</w:t>
      </w:r>
      <w:proofErr w:type="gramEnd"/>
      <w:r w:rsidRPr="003A7BA4">
        <w:rPr>
          <w:rFonts w:ascii="Times New Roman" w:hAnsi="Times New Roman"/>
          <w:sz w:val="26"/>
          <w:szCs w:val="26"/>
        </w:rPr>
        <w:t xml:space="preserve"> đoàn viên cần thực hiện gắn với đặc thù của đơn vị. Số lượng nội dung xác lập thêm tối đa là 05 nội dung.</w:t>
      </w:r>
    </w:p>
    <w:p w:rsidR="00765DA4" w:rsidRPr="003A7BA4" w:rsidRDefault="00765DA4" w:rsidP="001279DB">
      <w:pPr>
        <w:spacing w:before="120"/>
        <w:ind w:firstLine="720"/>
        <w:jc w:val="both"/>
        <w:rPr>
          <w:rFonts w:ascii="Times New Roman" w:hAnsi="Times New Roman"/>
          <w:b/>
          <w:i/>
          <w:sz w:val="26"/>
          <w:szCs w:val="26"/>
        </w:rPr>
      </w:pPr>
      <w:r w:rsidRPr="003A7BA4">
        <w:rPr>
          <w:rFonts w:ascii="Times New Roman" w:hAnsi="Times New Roman"/>
          <w:b/>
          <w:i/>
          <w:sz w:val="26"/>
          <w:szCs w:val="26"/>
        </w:rPr>
        <w:t>2.2. Nội dung tự chọn</w:t>
      </w:r>
    </w:p>
    <w:p w:rsidR="00765DA4" w:rsidRPr="003A7BA4" w:rsidRDefault="00765DA4" w:rsidP="00A01A50">
      <w:pPr>
        <w:ind w:firstLine="720"/>
        <w:jc w:val="both"/>
        <w:rPr>
          <w:rFonts w:ascii="Times New Roman" w:hAnsi="Times New Roman"/>
          <w:sz w:val="26"/>
          <w:szCs w:val="26"/>
        </w:rPr>
      </w:pPr>
      <w:r w:rsidRPr="003A7BA4">
        <w:rPr>
          <w:rFonts w:ascii="Times New Roman" w:hAnsi="Times New Roman"/>
          <w:sz w:val="26"/>
          <w:szCs w:val="26"/>
        </w:rPr>
        <w:t>Ngoài những tiêu chí bắt buộc, đoàn viên chủ động đăng ký, đảm bảo thêm ít nhất 05 nội dung</w:t>
      </w:r>
      <w:r w:rsidR="00B02C0A" w:rsidRPr="003A7BA4">
        <w:rPr>
          <w:rFonts w:ascii="Times New Roman" w:hAnsi="Times New Roman"/>
          <w:sz w:val="26"/>
          <w:szCs w:val="26"/>
        </w:rPr>
        <w:t xml:space="preserve"> </w:t>
      </w:r>
      <w:proofErr w:type="gramStart"/>
      <w:r w:rsidR="00B02C0A" w:rsidRPr="003A7BA4">
        <w:rPr>
          <w:rFonts w:ascii="Times New Roman" w:hAnsi="Times New Roman"/>
          <w:sz w:val="26"/>
          <w:szCs w:val="26"/>
        </w:rPr>
        <w:t>chung</w:t>
      </w:r>
      <w:proofErr w:type="gramEnd"/>
      <w:r w:rsidR="00B02C0A" w:rsidRPr="003A7BA4">
        <w:rPr>
          <w:rFonts w:ascii="Times New Roman" w:hAnsi="Times New Roman"/>
          <w:sz w:val="26"/>
          <w:szCs w:val="26"/>
        </w:rPr>
        <w:t xml:space="preserve"> ở Mục 1 Phần III của Hướng dẫn này. Các nội dung đoàn viên đăng ký tự chọn phải hướng đến việc khắc phục những hạn chế và phát huy những điểm mạnh của bản thân gắn với việc thực hiện hiệu quả các nhiệm vụ chính trị tạ</w:t>
      </w:r>
      <w:r w:rsidR="001279DB" w:rsidRPr="003A7BA4">
        <w:rPr>
          <w:rFonts w:ascii="Times New Roman" w:hAnsi="Times New Roman"/>
          <w:sz w:val="26"/>
          <w:szCs w:val="26"/>
        </w:rPr>
        <w:t xml:space="preserve">i </w:t>
      </w:r>
      <w:r w:rsidR="00B02C0A" w:rsidRPr="003A7BA4">
        <w:rPr>
          <w:rFonts w:ascii="Times New Roman" w:hAnsi="Times New Roman"/>
          <w:sz w:val="26"/>
          <w:szCs w:val="26"/>
        </w:rPr>
        <w:t>đơn vị; cụ thể như sau:</w:t>
      </w:r>
    </w:p>
    <w:p w:rsidR="009B7FAE" w:rsidRPr="003A7BA4" w:rsidRDefault="009B7FAE" w:rsidP="001279DB">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Đoàn viên là cán bộ, công chức, viên chức: Tích cực thực hiện phong trào “3 trách nhiệm”; nghiêm túc, cầu thị, tận tâm trong công việc, thường xuyên rèn luyện, nâng cao trình độ chuyên môn, nâng cao kỹ năng nghề nghiệp, tiên phong trong chuẩn hóa các văn bản, đơn giản hóa các thủ tục, tham gia cải cách hành chính; sáng tạo, đề xuất ý tưởng, sáng kiến, giải pháp hữu ích trong công tác phục vụ nhân dân, xã hội…; tích cực trong xây dựng văn hóa công sở.</w:t>
      </w:r>
    </w:p>
    <w:p w:rsidR="003F72BF" w:rsidRPr="003A7BA4" w:rsidRDefault="00D1422F" w:rsidP="001279DB">
      <w:pPr>
        <w:pStyle w:val="ListParagraph"/>
        <w:numPr>
          <w:ilvl w:val="0"/>
          <w:numId w:val="12"/>
        </w:numPr>
        <w:tabs>
          <w:tab w:val="left" w:pos="851"/>
        </w:tabs>
        <w:ind w:left="0" w:firstLine="709"/>
        <w:jc w:val="both"/>
        <w:rPr>
          <w:rFonts w:ascii="Times New Roman" w:hAnsi="Times New Roman"/>
          <w:spacing w:val="4"/>
          <w:sz w:val="26"/>
          <w:szCs w:val="26"/>
        </w:rPr>
      </w:pPr>
      <w:r w:rsidRPr="003A7BA4">
        <w:rPr>
          <w:rFonts w:ascii="Times New Roman" w:hAnsi="Times New Roman"/>
          <w:spacing w:val="4"/>
          <w:sz w:val="26"/>
          <w:szCs w:val="26"/>
        </w:rPr>
        <w:t>Đoàn viên là công nhân trực tiếp lao động, sản xuất: nghiêm túc, cầu thị, tận tâm trong công việc, thường xuyên rèn luyện, nâng cao trình độ chuyên môn, nâng cao kỹ năng nghề nghiệp, đề xuất các ý tưởng, sáng kiến trong lao động, sản xuất an toàn, tiết kiệm, cải tiến chất lượng, vượt chỉ tiêu sản xuất, kinh doanh.</w:t>
      </w:r>
    </w:p>
    <w:p w:rsidR="003F72BF" w:rsidRPr="003A7BA4" w:rsidRDefault="00D1422F" w:rsidP="001279DB">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 xml:space="preserve">Đoàn viên là </w:t>
      </w:r>
      <w:r w:rsidR="001279DB" w:rsidRPr="003A7BA4">
        <w:rPr>
          <w:rFonts w:ascii="Times New Roman" w:hAnsi="Times New Roman"/>
          <w:sz w:val="26"/>
          <w:szCs w:val="26"/>
        </w:rPr>
        <w:t xml:space="preserve">sinh viên, </w:t>
      </w:r>
      <w:r w:rsidRPr="003A7BA4">
        <w:rPr>
          <w:rFonts w:ascii="Times New Roman" w:hAnsi="Times New Roman"/>
          <w:sz w:val="26"/>
          <w:szCs w:val="26"/>
        </w:rPr>
        <w:t>học sinh: thực hiện rèn luyện gắn với các phong trào “Sinh viên 5 tốt”, “Học sinh 3 rèn luyện”, “Học sinh 3 tốt”,</w:t>
      </w:r>
      <w:r w:rsidR="003F72BF" w:rsidRPr="003A7BA4">
        <w:rPr>
          <w:rFonts w:ascii="Times New Roman" w:hAnsi="Times New Roman"/>
          <w:sz w:val="26"/>
          <w:szCs w:val="26"/>
        </w:rPr>
        <w:t xml:space="preserve"> </w:t>
      </w:r>
      <w:r w:rsidR="001279DB" w:rsidRPr="003A7BA4">
        <w:rPr>
          <w:rFonts w:ascii="Times New Roman" w:hAnsi="Times New Roman"/>
          <w:sz w:val="26"/>
          <w:szCs w:val="26"/>
        </w:rPr>
        <w:t xml:space="preserve">phong trào </w:t>
      </w:r>
      <w:r w:rsidR="003F72BF" w:rsidRPr="003A7BA4">
        <w:rPr>
          <w:rFonts w:ascii="Times New Roman" w:hAnsi="Times New Roman"/>
          <w:sz w:val="26"/>
          <w:szCs w:val="26"/>
        </w:rPr>
        <w:t xml:space="preserve">“Dạy tốt </w:t>
      </w:r>
      <w:r w:rsidR="00A01A50" w:rsidRPr="003A7BA4">
        <w:rPr>
          <w:rFonts w:ascii="Times New Roman" w:hAnsi="Times New Roman"/>
          <w:sz w:val="26"/>
          <w:szCs w:val="26"/>
        </w:rPr>
        <w:t>-</w:t>
      </w:r>
      <w:r w:rsidR="003F72BF" w:rsidRPr="003A7BA4">
        <w:rPr>
          <w:rFonts w:ascii="Times New Roman" w:hAnsi="Times New Roman"/>
          <w:sz w:val="26"/>
          <w:szCs w:val="26"/>
        </w:rPr>
        <w:t xml:space="preserve"> Học tốt”</w:t>
      </w:r>
      <w:r w:rsidRPr="003A7BA4">
        <w:rPr>
          <w:rFonts w:ascii="Times New Roman" w:hAnsi="Times New Roman"/>
          <w:sz w:val="26"/>
          <w:szCs w:val="26"/>
        </w:rPr>
        <w:t>…, tích cực học tập, nghiên cứu khoa học, sáng tạo trong học tập và rèn luyện.</w:t>
      </w:r>
    </w:p>
    <w:p w:rsidR="00D1422F" w:rsidRPr="003A7BA4" w:rsidRDefault="003F72BF" w:rsidP="001279DB">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Đ</w:t>
      </w:r>
      <w:r w:rsidR="00D1422F" w:rsidRPr="003A7BA4">
        <w:rPr>
          <w:rFonts w:ascii="Times New Roman" w:hAnsi="Times New Roman"/>
          <w:sz w:val="26"/>
          <w:szCs w:val="26"/>
        </w:rPr>
        <w:t>oàn viên là giảng viên, giáo viên: gắn việc rèn luyện với nỗ lực thực hiện nhiệm vụ chuyên môn; tích cực học tập, nâng cao trình độ trong giảng dạy, nghiên cứu khoa học; xây dựng hình ảnh nhà giáo mẫu mự</w:t>
      </w:r>
      <w:r w:rsidRPr="003A7BA4">
        <w:rPr>
          <w:rFonts w:ascii="Times New Roman" w:hAnsi="Times New Roman"/>
          <w:sz w:val="26"/>
          <w:szCs w:val="26"/>
        </w:rPr>
        <w:t xml:space="preserve">c; tham gia phong trào thi đua “Dạy tốt </w:t>
      </w:r>
      <w:r w:rsidR="00A01A50" w:rsidRPr="003A7BA4">
        <w:rPr>
          <w:rFonts w:ascii="Times New Roman" w:hAnsi="Times New Roman"/>
          <w:sz w:val="26"/>
          <w:szCs w:val="26"/>
        </w:rPr>
        <w:t>-</w:t>
      </w:r>
      <w:r w:rsidRPr="003A7BA4">
        <w:rPr>
          <w:rFonts w:ascii="Times New Roman" w:hAnsi="Times New Roman"/>
          <w:sz w:val="26"/>
          <w:szCs w:val="26"/>
        </w:rPr>
        <w:t xml:space="preserve"> Học tốt”, cuộc vận động “Nhà giáo trẻ tiêu biểu”.</w:t>
      </w:r>
    </w:p>
    <w:p w:rsidR="00D1422F" w:rsidRPr="00EF6CD9" w:rsidRDefault="00477C34" w:rsidP="001279DB">
      <w:pPr>
        <w:pStyle w:val="ListParagraph"/>
        <w:numPr>
          <w:ilvl w:val="0"/>
          <w:numId w:val="12"/>
        </w:numPr>
        <w:tabs>
          <w:tab w:val="left" w:pos="851"/>
        </w:tabs>
        <w:ind w:left="0" w:firstLine="709"/>
        <w:jc w:val="both"/>
        <w:rPr>
          <w:rFonts w:ascii="Times New Roman" w:hAnsi="Times New Roman"/>
          <w:spacing w:val="-4"/>
          <w:sz w:val="26"/>
          <w:szCs w:val="26"/>
        </w:rPr>
      </w:pPr>
      <w:r w:rsidRPr="00EF6CD9">
        <w:rPr>
          <w:rFonts w:ascii="Times New Roman" w:hAnsi="Times New Roman"/>
          <w:spacing w:val="-4"/>
          <w:sz w:val="26"/>
          <w:szCs w:val="26"/>
        </w:rPr>
        <w:t xml:space="preserve">Đoàn viên là văn nghệ sĩ, vận động viên: </w:t>
      </w:r>
      <w:r w:rsidR="00060DE7" w:rsidRPr="00EF6CD9">
        <w:rPr>
          <w:rFonts w:ascii="Times New Roman" w:hAnsi="Times New Roman"/>
          <w:spacing w:val="-4"/>
          <w:sz w:val="26"/>
          <w:szCs w:val="26"/>
        </w:rPr>
        <w:t>nghiêm túc, cầu thị, tận tâm trong công việc, thường xuyên rèn luyện, nâng cao trình độ chuyên môn, nâng cao kỹ năng nghề nghiệp; sáng tạo, đề xuất ý tưởng, sáng kiến, giải pháp hữu ích trong công tác phục vụ nhân dân, xã hội; phấn đấu đạt và vượt các chỉ tiêu trong huấn luyện, thi đấu, biểu diễn…</w:t>
      </w:r>
    </w:p>
    <w:p w:rsidR="007778F5" w:rsidRPr="003A7BA4" w:rsidRDefault="007778F5" w:rsidP="001279DB">
      <w:pPr>
        <w:spacing w:before="120"/>
        <w:ind w:firstLine="720"/>
        <w:jc w:val="both"/>
        <w:rPr>
          <w:rFonts w:ascii="Times New Roman" w:hAnsi="Times New Roman"/>
          <w:b/>
          <w:sz w:val="26"/>
          <w:szCs w:val="26"/>
        </w:rPr>
      </w:pPr>
      <w:r w:rsidRPr="003A7BA4">
        <w:rPr>
          <w:rFonts w:ascii="Times New Roman" w:hAnsi="Times New Roman"/>
          <w:b/>
          <w:sz w:val="26"/>
          <w:szCs w:val="26"/>
        </w:rPr>
        <w:lastRenderedPageBreak/>
        <w:t>3. Thang điểm gợi ý</w:t>
      </w:r>
      <w:r w:rsidR="001279DB" w:rsidRPr="003A7BA4">
        <w:rPr>
          <w:rFonts w:ascii="Times New Roman" w:hAnsi="Times New Roman"/>
          <w:b/>
          <w:sz w:val="26"/>
          <w:szCs w:val="26"/>
        </w:rPr>
        <w:t>:</w:t>
      </w:r>
    </w:p>
    <w:p w:rsidR="007778F5" w:rsidRPr="003A7BA4" w:rsidRDefault="007778F5" w:rsidP="00DD7BD3">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Rèn luyện về lý tưởng cách mạng, nhận thức chính trị: 20 điểm.</w:t>
      </w:r>
    </w:p>
    <w:p w:rsidR="007778F5" w:rsidRPr="003A7BA4" w:rsidRDefault="007778F5" w:rsidP="00DD7BD3">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Rèn luyện về đạo đức, lối sống, tác phong đoàn viên: 20 điểm.</w:t>
      </w:r>
    </w:p>
    <w:p w:rsidR="007778F5" w:rsidRPr="003A7BA4" w:rsidRDefault="007778F5" w:rsidP="00DD7BD3">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Rèn luyện về chuyên môn, nghiệp vụ: 30 điểm.</w:t>
      </w:r>
    </w:p>
    <w:p w:rsidR="007778F5" w:rsidRPr="003A7BA4" w:rsidRDefault="007778F5" w:rsidP="00DD7BD3">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Rèn luyện về sức khỏe: 10 điểm.</w:t>
      </w:r>
    </w:p>
    <w:p w:rsidR="007778F5" w:rsidRPr="003A7BA4" w:rsidRDefault="007778F5" w:rsidP="00DD7BD3">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Rèn luyện về ý thức trong xây dựng tổ chứ</w:t>
      </w:r>
      <w:r w:rsidR="0022487E" w:rsidRPr="003A7BA4">
        <w:rPr>
          <w:rFonts w:ascii="Times New Roman" w:hAnsi="Times New Roman"/>
          <w:sz w:val="26"/>
          <w:szCs w:val="26"/>
        </w:rPr>
        <w:t>c Đoàn: 20 điểm</w:t>
      </w:r>
    </w:p>
    <w:p w:rsidR="007778F5" w:rsidRPr="00EF6CD9" w:rsidRDefault="007778F5" w:rsidP="00DD7BD3">
      <w:pPr>
        <w:pStyle w:val="ListParagraph"/>
        <w:numPr>
          <w:ilvl w:val="0"/>
          <w:numId w:val="12"/>
        </w:numPr>
        <w:tabs>
          <w:tab w:val="left" w:pos="851"/>
        </w:tabs>
        <w:ind w:left="0" w:firstLine="709"/>
        <w:jc w:val="both"/>
        <w:rPr>
          <w:rFonts w:ascii="Times New Roman" w:hAnsi="Times New Roman"/>
          <w:i/>
          <w:spacing w:val="-4"/>
          <w:sz w:val="26"/>
          <w:szCs w:val="26"/>
        </w:rPr>
      </w:pPr>
      <w:r w:rsidRPr="00EF6CD9">
        <w:rPr>
          <w:rFonts w:ascii="Times New Roman" w:hAnsi="Times New Roman"/>
          <w:spacing w:val="-4"/>
          <w:sz w:val="26"/>
          <w:szCs w:val="26"/>
        </w:rPr>
        <w:t xml:space="preserve">Có thể quy định thêm điểm thưởng và điểm trừ </w:t>
      </w:r>
      <w:r w:rsidRPr="00EF6CD9">
        <w:rPr>
          <w:rFonts w:ascii="Times New Roman" w:hAnsi="Times New Roman"/>
          <w:i/>
          <w:spacing w:val="-4"/>
          <w:sz w:val="26"/>
          <w:szCs w:val="26"/>
        </w:rPr>
        <w:t>(nhưng không quá 10/100 điểm).</w:t>
      </w:r>
    </w:p>
    <w:p w:rsidR="007778F5" w:rsidRPr="003A7BA4" w:rsidRDefault="007778F5" w:rsidP="00DD7BD3">
      <w:pPr>
        <w:pStyle w:val="ListParagraph"/>
        <w:numPr>
          <w:ilvl w:val="0"/>
          <w:numId w:val="12"/>
        </w:numPr>
        <w:tabs>
          <w:tab w:val="left" w:pos="851"/>
        </w:tabs>
        <w:ind w:left="0" w:firstLine="709"/>
        <w:jc w:val="both"/>
        <w:rPr>
          <w:rFonts w:ascii="Times New Roman" w:hAnsi="Times New Roman"/>
          <w:sz w:val="26"/>
          <w:szCs w:val="26"/>
        </w:rPr>
      </w:pPr>
      <w:r w:rsidRPr="003A7BA4">
        <w:rPr>
          <w:rFonts w:ascii="Times New Roman" w:hAnsi="Times New Roman"/>
          <w:sz w:val="26"/>
          <w:szCs w:val="26"/>
        </w:rPr>
        <w:t>Điểm tối đa: 100 điểm.</w:t>
      </w:r>
    </w:p>
    <w:p w:rsidR="00491888" w:rsidRPr="003A7BA4" w:rsidRDefault="00491888" w:rsidP="00A01A50">
      <w:pPr>
        <w:ind w:firstLine="720"/>
        <w:jc w:val="both"/>
        <w:rPr>
          <w:rFonts w:ascii="Times New Roman" w:hAnsi="Times New Roman"/>
          <w:sz w:val="26"/>
          <w:szCs w:val="26"/>
        </w:rPr>
      </w:pPr>
    </w:p>
    <w:p w:rsidR="00BA5439" w:rsidRPr="003A7BA4" w:rsidRDefault="00BA5439" w:rsidP="00DD7BD3">
      <w:pPr>
        <w:jc w:val="both"/>
        <w:rPr>
          <w:rFonts w:ascii="Times New Roman" w:hAnsi="Times New Roman"/>
          <w:b/>
          <w:sz w:val="26"/>
          <w:szCs w:val="26"/>
        </w:rPr>
      </w:pPr>
      <w:r w:rsidRPr="003A7BA4">
        <w:rPr>
          <w:rFonts w:ascii="Times New Roman" w:hAnsi="Times New Roman"/>
          <w:b/>
          <w:sz w:val="26"/>
          <w:szCs w:val="26"/>
        </w:rPr>
        <w:t>IV. QUY TRÌNH THỰC HIỆN</w:t>
      </w:r>
    </w:p>
    <w:p w:rsidR="00BA5439" w:rsidRPr="003A7BA4" w:rsidRDefault="001C5ADA" w:rsidP="00A01A50">
      <w:pPr>
        <w:ind w:firstLine="720"/>
        <w:jc w:val="both"/>
        <w:rPr>
          <w:rFonts w:ascii="Times New Roman" w:hAnsi="Times New Roman"/>
          <w:b/>
          <w:sz w:val="26"/>
          <w:szCs w:val="26"/>
        </w:rPr>
      </w:pPr>
      <w:r w:rsidRPr="003A7BA4">
        <w:rPr>
          <w:rFonts w:ascii="Times New Roman" w:hAnsi="Times New Roman"/>
          <w:b/>
          <w:sz w:val="26"/>
          <w:szCs w:val="26"/>
        </w:rPr>
        <w:t>1. Đối với Đoàn cấp trên cơ sở và Đoàn cơ sở thuộc Khối</w:t>
      </w:r>
    </w:p>
    <w:p w:rsidR="001C5ADA" w:rsidRPr="00EF6CD9" w:rsidRDefault="001C5ADA" w:rsidP="00DD7BD3">
      <w:pPr>
        <w:pStyle w:val="ListParagraph"/>
        <w:numPr>
          <w:ilvl w:val="0"/>
          <w:numId w:val="12"/>
        </w:numPr>
        <w:tabs>
          <w:tab w:val="left" w:pos="851"/>
        </w:tabs>
        <w:ind w:left="0" w:firstLine="709"/>
        <w:jc w:val="both"/>
        <w:rPr>
          <w:rFonts w:ascii="Times New Roman" w:hAnsi="Times New Roman"/>
          <w:i/>
          <w:spacing w:val="-2"/>
          <w:sz w:val="26"/>
          <w:szCs w:val="26"/>
        </w:rPr>
      </w:pPr>
      <w:r w:rsidRPr="00EF6CD9">
        <w:rPr>
          <w:rFonts w:ascii="Times New Roman" w:hAnsi="Times New Roman"/>
          <w:i/>
          <w:spacing w:val="-2"/>
          <w:sz w:val="26"/>
          <w:szCs w:val="26"/>
        </w:rPr>
        <w:t>Bước 1: Hướng dẫn, triển khai</w:t>
      </w:r>
      <w:r w:rsidR="00DD7BD3" w:rsidRPr="00EF6CD9">
        <w:rPr>
          <w:rFonts w:ascii="Times New Roman" w:hAnsi="Times New Roman"/>
          <w:i/>
          <w:spacing w:val="-2"/>
          <w:sz w:val="26"/>
          <w:szCs w:val="26"/>
        </w:rPr>
        <w:t xml:space="preserve">: </w:t>
      </w:r>
      <w:r w:rsidRPr="00EF6CD9">
        <w:rPr>
          <w:rFonts w:ascii="Times New Roman" w:hAnsi="Times New Roman"/>
          <w:spacing w:val="-2"/>
          <w:sz w:val="26"/>
          <w:szCs w:val="26"/>
        </w:rPr>
        <w:t>Trên cơ sở định hướng của Đoàn cấp trên và theo đặc thù của đơn vị, Đoàn cấp trên cơ sở và Đoàn cơ sở thuộc Khối tổ chức tập huấn, hướng dẫn quy trình để triển khai đăng ký, tổ chức thực hiện và các phương pháp đánh giá thực hiện Chương trình rèn luyện đoàn viên cho Ban Chấp hành chi đoàn.</w:t>
      </w:r>
    </w:p>
    <w:p w:rsidR="001C5ADA" w:rsidRPr="003A7BA4" w:rsidRDefault="001C5ADA" w:rsidP="00DD7BD3">
      <w:pPr>
        <w:pStyle w:val="ListParagraph"/>
        <w:numPr>
          <w:ilvl w:val="0"/>
          <w:numId w:val="12"/>
        </w:numPr>
        <w:tabs>
          <w:tab w:val="left" w:pos="851"/>
        </w:tabs>
        <w:spacing w:before="120"/>
        <w:ind w:left="0" w:firstLine="709"/>
        <w:contextualSpacing w:val="0"/>
        <w:jc w:val="both"/>
        <w:rPr>
          <w:rFonts w:ascii="Times New Roman" w:hAnsi="Times New Roman"/>
          <w:i/>
          <w:sz w:val="26"/>
          <w:szCs w:val="26"/>
        </w:rPr>
      </w:pPr>
      <w:r w:rsidRPr="003A7BA4">
        <w:rPr>
          <w:rFonts w:ascii="Times New Roman" w:hAnsi="Times New Roman"/>
          <w:i/>
          <w:sz w:val="26"/>
          <w:szCs w:val="26"/>
        </w:rPr>
        <w:t>Bước 2: Tổ chức thực hiện</w:t>
      </w:r>
      <w:r w:rsidR="00DD7BD3" w:rsidRPr="003A7BA4">
        <w:rPr>
          <w:rFonts w:ascii="Times New Roman" w:hAnsi="Times New Roman"/>
          <w:i/>
          <w:sz w:val="26"/>
          <w:szCs w:val="26"/>
        </w:rPr>
        <w:t>:</w:t>
      </w:r>
    </w:p>
    <w:p w:rsidR="001C5ADA" w:rsidRPr="003A7BA4" w:rsidRDefault="001C5ADA" w:rsidP="00DD7BD3">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Trên cơ sở nội dung khung rèn luyện được xác định trong năm, Đoàn cấp trên cơ sở và Đoàn cơ sở thuộc Khối chủ động truyền tải, cụ thể hóa các nội dung chỉ đạo của Đoàn Khối, xây dựng chương trình năm và lựa chọn tổ chức các hoạt động gắn với nội dung yêu cầu rèn luyện của đoàn viên nhằm tạo môi trường, điều kiện để đoàn viên thực hiện các nội dung đã đăng ký.</w:t>
      </w:r>
    </w:p>
    <w:p w:rsidR="001C5ADA" w:rsidRPr="003A7BA4" w:rsidRDefault="001C5ADA" w:rsidP="00DD7BD3">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Rà soát, triển khai các giải pháp hỗ trợ</w:t>
      </w:r>
      <w:r w:rsidR="00AE2A77" w:rsidRPr="003A7BA4">
        <w:rPr>
          <w:rFonts w:ascii="Times New Roman" w:hAnsi="Times New Roman"/>
          <w:sz w:val="26"/>
          <w:szCs w:val="26"/>
        </w:rPr>
        <w:t xml:space="preserve"> đối với các chi đoàn hoạt động hạn chế, khó khăn trong quá trình triển khai thực hiện Chương trình rèn luyện đoàn viên.</w:t>
      </w:r>
    </w:p>
    <w:p w:rsidR="00AE2A77" w:rsidRPr="003A7BA4" w:rsidRDefault="006225E3" w:rsidP="00DD7BD3">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Nghiên cứu triển khai hoặc tham mưu, đề xuất các giải pháp nhằm tạo động lực, kịp thời tuyên dương, khen thưởng đoàn viên tích cực trong quá trình thực hiện.</w:t>
      </w:r>
    </w:p>
    <w:p w:rsidR="006225E3" w:rsidRPr="003A7BA4" w:rsidRDefault="006225E3" w:rsidP="00DD7BD3">
      <w:pPr>
        <w:pStyle w:val="ListParagraph"/>
        <w:numPr>
          <w:ilvl w:val="0"/>
          <w:numId w:val="12"/>
        </w:numPr>
        <w:tabs>
          <w:tab w:val="left" w:pos="851"/>
        </w:tabs>
        <w:spacing w:before="120"/>
        <w:ind w:left="0" w:firstLine="709"/>
        <w:contextualSpacing w:val="0"/>
        <w:jc w:val="both"/>
        <w:rPr>
          <w:rFonts w:ascii="Times New Roman" w:hAnsi="Times New Roman"/>
          <w:i/>
          <w:sz w:val="26"/>
          <w:szCs w:val="26"/>
        </w:rPr>
      </w:pPr>
      <w:r w:rsidRPr="003A7BA4">
        <w:rPr>
          <w:rFonts w:ascii="Times New Roman" w:hAnsi="Times New Roman"/>
          <w:i/>
          <w:sz w:val="26"/>
          <w:szCs w:val="26"/>
        </w:rPr>
        <w:t>Bước 3: Kiểm tra, đánh giá</w:t>
      </w:r>
      <w:r w:rsidR="00DD7BD3" w:rsidRPr="003A7BA4">
        <w:rPr>
          <w:rFonts w:ascii="Times New Roman" w:hAnsi="Times New Roman"/>
          <w:i/>
          <w:sz w:val="26"/>
          <w:szCs w:val="26"/>
        </w:rPr>
        <w:t>:</w:t>
      </w:r>
    </w:p>
    <w:p w:rsidR="006225E3" w:rsidRPr="003A7BA4" w:rsidRDefault="006225E3" w:rsidP="00DD7BD3">
      <w:pPr>
        <w:pStyle w:val="ListParagraph"/>
        <w:numPr>
          <w:ilvl w:val="0"/>
          <w:numId w:val="15"/>
        </w:numPr>
        <w:tabs>
          <w:tab w:val="left" w:pos="993"/>
        </w:tabs>
        <w:ind w:left="0" w:firstLine="709"/>
        <w:jc w:val="both"/>
        <w:rPr>
          <w:rFonts w:ascii="Times New Roman" w:hAnsi="Times New Roman"/>
          <w:spacing w:val="4"/>
          <w:sz w:val="26"/>
          <w:szCs w:val="26"/>
        </w:rPr>
      </w:pPr>
      <w:r w:rsidRPr="003A7BA4">
        <w:rPr>
          <w:rFonts w:ascii="Times New Roman" w:hAnsi="Times New Roman"/>
          <w:spacing w:val="4"/>
          <w:sz w:val="26"/>
          <w:szCs w:val="26"/>
        </w:rPr>
        <w:t>Hướng dẫn, đôn đốc, kiểm tra, định hướng các chi đoàn trong việc triển khai và thực hiện Chương trình rèn luyện đoàn viên, theo dõi tình hình đăng ký và thực hiện việc rèn luyện của đoàn viên thông qua việc kiểm tra phiếu rèn luyện.</w:t>
      </w:r>
    </w:p>
    <w:p w:rsidR="006225E3" w:rsidRPr="003A7BA4" w:rsidRDefault="006225E3" w:rsidP="00DD7BD3">
      <w:pPr>
        <w:pStyle w:val="ListParagraph"/>
        <w:numPr>
          <w:ilvl w:val="0"/>
          <w:numId w:val="15"/>
        </w:numPr>
        <w:tabs>
          <w:tab w:val="left" w:pos="993"/>
        </w:tabs>
        <w:ind w:left="0" w:firstLine="709"/>
        <w:jc w:val="both"/>
        <w:rPr>
          <w:rFonts w:ascii="Times New Roman" w:hAnsi="Times New Roman"/>
          <w:i/>
          <w:sz w:val="26"/>
          <w:szCs w:val="26"/>
        </w:rPr>
      </w:pPr>
      <w:r w:rsidRPr="003A7BA4">
        <w:rPr>
          <w:rFonts w:ascii="Times New Roman" w:hAnsi="Times New Roman"/>
          <w:sz w:val="26"/>
          <w:szCs w:val="26"/>
        </w:rPr>
        <w:t xml:space="preserve">Khuyến khích việc tham mưu cấp ủy, lãnh đạo đơn vị sử dụng kết quả đánh giá chất lượng đoàn viên là một trong những nội dung để đánh giá chất lượng cán bộ, công chức, viên chức, người </w:t>
      </w:r>
      <w:proofErr w:type="gramStart"/>
      <w:r w:rsidRPr="003A7BA4">
        <w:rPr>
          <w:rFonts w:ascii="Times New Roman" w:hAnsi="Times New Roman"/>
          <w:sz w:val="26"/>
          <w:szCs w:val="26"/>
        </w:rPr>
        <w:t>lao</w:t>
      </w:r>
      <w:proofErr w:type="gramEnd"/>
      <w:r w:rsidRPr="003A7BA4">
        <w:rPr>
          <w:rFonts w:ascii="Times New Roman" w:hAnsi="Times New Roman"/>
          <w:sz w:val="26"/>
          <w:szCs w:val="26"/>
        </w:rPr>
        <w:t xml:space="preserve"> động và đảng viên </w:t>
      </w:r>
      <w:r w:rsidRPr="003A7BA4">
        <w:rPr>
          <w:rFonts w:ascii="Times New Roman" w:hAnsi="Times New Roman"/>
          <w:i/>
          <w:sz w:val="26"/>
          <w:szCs w:val="26"/>
        </w:rPr>
        <w:t>(đối với đảng viên đang tham gia sinh hoạt Đoàn).</w:t>
      </w:r>
    </w:p>
    <w:p w:rsidR="006225E3" w:rsidRPr="003A7BA4" w:rsidRDefault="006225E3" w:rsidP="00071AE9">
      <w:pPr>
        <w:spacing w:before="120"/>
        <w:ind w:firstLine="720"/>
        <w:jc w:val="both"/>
        <w:rPr>
          <w:rFonts w:ascii="Times New Roman" w:hAnsi="Times New Roman"/>
          <w:b/>
          <w:sz w:val="26"/>
          <w:szCs w:val="26"/>
        </w:rPr>
      </w:pPr>
      <w:r w:rsidRPr="003A7BA4">
        <w:rPr>
          <w:rFonts w:ascii="Times New Roman" w:hAnsi="Times New Roman"/>
          <w:b/>
          <w:sz w:val="26"/>
          <w:szCs w:val="26"/>
        </w:rPr>
        <w:t>2. Đối với chi đoàn</w:t>
      </w:r>
      <w:r w:rsidR="00D14FB3" w:rsidRPr="003A7BA4">
        <w:rPr>
          <w:rFonts w:ascii="Times New Roman" w:hAnsi="Times New Roman"/>
          <w:b/>
          <w:sz w:val="26"/>
          <w:szCs w:val="26"/>
        </w:rPr>
        <w:t xml:space="preserve"> cơ sở trực thuộc Đoàn Khối và chi đoàn bộ phận trực thuộc cơ sở Đoàn (gọi </w:t>
      </w:r>
      <w:proofErr w:type="gramStart"/>
      <w:r w:rsidR="00D14FB3" w:rsidRPr="003A7BA4">
        <w:rPr>
          <w:rFonts w:ascii="Times New Roman" w:hAnsi="Times New Roman"/>
          <w:b/>
          <w:sz w:val="26"/>
          <w:szCs w:val="26"/>
        </w:rPr>
        <w:t>chung</w:t>
      </w:r>
      <w:proofErr w:type="gramEnd"/>
      <w:r w:rsidR="00D14FB3" w:rsidRPr="003A7BA4">
        <w:rPr>
          <w:rFonts w:ascii="Times New Roman" w:hAnsi="Times New Roman"/>
          <w:b/>
          <w:sz w:val="26"/>
          <w:szCs w:val="26"/>
        </w:rPr>
        <w:t xml:space="preserve"> là chi đoàn)</w:t>
      </w:r>
      <w:r w:rsidR="00071AE9" w:rsidRPr="003A7BA4">
        <w:rPr>
          <w:rFonts w:ascii="Times New Roman" w:hAnsi="Times New Roman"/>
          <w:b/>
          <w:sz w:val="26"/>
          <w:szCs w:val="26"/>
        </w:rPr>
        <w:t>:</w:t>
      </w:r>
    </w:p>
    <w:p w:rsidR="006225E3" w:rsidRPr="003A7BA4" w:rsidRDefault="006225E3" w:rsidP="00071AE9">
      <w:pPr>
        <w:pStyle w:val="ListParagraph"/>
        <w:numPr>
          <w:ilvl w:val="0"/>
          <w:numId w:val="12"/>
        </w:numPr>
        <w:tabs>
          <w:tab w:val="left" w:pos="851"/>
        </w:tabs>
        <w:ind w:left="0" w:firstLine="709"/>
        <w:contextualSpacing w:val="0"/>
        <w:jc w:val="both"/>
        <w:rPr>
          <w:rFonts w:ascii="Times New Roman" w:hAnsi="Times New Roman"/>
          <w:i/>
          <w:sz w:val="26"/>
          <w:szCs w:val="26"/>
        </w:rPr>
      </w:pPr>
      <w:r w:rsidRPr="003A7BA4">
        <w:rPr>
          <w:rFonts w:ascii="Times New Roman" w:hAnsi="Times New Roman"/>
          <w:i/>
          <w:sz w:val="26"/>
          <w:szCs w:val="26"/>
        </w:rPr>
        <w:t xml:space="preserve">Bước 1: </w:t>
      </w:r>
      <w:r w:rsidR="000673C6" w:rsidRPr="003A7BA4">
        <w:rPr>
          <w:rFonts w:ascii="Times New Roman" w:hAnsi="Times New Roman"/>
          <w:i/>
          <w:sz w:val="26"/>
          <w:szCs w:val="26"/>
        </w:rPr>
        <w:t>Triển khai, tổ chức đăng ký</w:t>
      </w:r>
      <w:r w:rsidR="00071AE9" w:rsidRPr="003A7BA4">
        <w:rPr>
          <w:rFonts w:ascii="Times New Roman" w:hAnsi="Times New Roman"/>
          <w:i/>
          <w:sz w:val="26"/>
          <w:szCs w:val="26"/>
        </w:rPr>
        <w:t>:</w:t>
      </w:r>
    </w:p>
    <w:p w:rsidR="000673C6" w:rsidRPr="00EF6CD9" w:rsidRDefault="000673C6" w:rsidP="00071AE9">
      <w:pPr>
        <w:pStyle w:val="ListParagraph"/>
        <w:numPr>
          <w:ilvl w:val="0"/>
          <w:numId w:val="15"/>
        </w:numPr>
        <w:tabs>
          <w:tab w:val="left" w:pos="993"/>
        </w:tabs>
        <w:ind w:left="0" w:firstLine="709"/>
        <w:jc w:val="both"/>
        <w:rPr>
          <w:rFonts w:ascii="Times New Roman" w:hAnsi="Times New Roman"/>
          <w:spacing w:val="-2"/>
          <w:sz w:val="26"/>
          <w:szCs w:val="26"/>
        </w:rPr>
      </w:pPr>
      <w:r w:rsidRPr="00EF6CD9">
        <w:rPr>
          <w:rFonts w:ascii="Times New Roman" w:hAnsi="Times New Roman"/>
          <w:spacing w:val="-2"/>
          <w:sz w:val="26"/>
          <w:szCs w:val="26"/>
        </w:rPr>
        <w:t xml:space="preserve">Ban Chấp hành chi đoàn căn cứ vào hướng dẫn của Đoàn cấp trên tiến hành họp chi đoàn để triển khai, đăng ký rèn luyện, tổ chức thực hiện và hướng dẫn cách thức đánh giá cho đoàn viên; chịu trách nhiệm thẩm định nội dung đăng ký, có định hướng, hướng dẫn điều chỉnh trong trường hợp nội dung đăng ký, giải pháp thực hiện chưa phù hợp hoặc đoàn viên chưa tự đề ra được nội dung đăng ký. Việc đăng ký có thể thực hiện bằng cách viết </w:t>
      </w:r>
      <w:proofErr w:type="gramStart"/>
      <w:r w:rsidRPr="00EF6CD9">
        <w:rPr>
          <w:rFonts w:ascii="Times New Roman" w:hAnsi="Times New Roman"/>
          <w:spacing w:val="-2"/>
          <w:sz w:val="26"/>
          <w:szCs w:val="26"/>
        </w:rPr>
        <w:t>tay</w:t>
      </w:r>
      <w:proofErr w:type="gramEnd"/>
      <w:r w:rsidRPr="00EF6CD9">
        <w:rPr>
          <w:rFonts w:ascii="Times New Roman" w:hAnsi="Times New Roman"/>
          <w:spacing w:val="-2"/>
          <w:sz w:val="26"/>
          <w:szCs w:val="26"/>
        </w:rPr>
        <w:t>, đánh máy hoặc đăng ký qua mạng, tuy nhiên phải đảm bảo nguyên tắc xác định được cá nhân đăng ký và được Ban Chấp hành chi đoàn xác nhận.</w:t>
      </w:r>
    </w:p>
    <w:p w:rsidR="000673C6" w:rsidRPr="003A7BA4" w:rsidRDefault="00116E45"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Ban Chấp hành chi đoàn tổng hợp, lưu giữ 01 bản để </w:t>
      </w:r>
      <w:proofErr w:type="gramStart"/>
      <w:r w:rsidRPr="003A7BA4">
        <w:rPr>
          <w:rFonts w:ascii="Times New Roman" w:hAnsi="Times New Roman"/>
          <w:sz w:val="26"/>
          <w:szCs w:val="26"/>
        </w:rPr>
        <w:t>theo</w:t>
      </w:r>
      <w:proofErr w:type="gramEnd"/>
      <w:r w:rsidRPr="003A7BA4">
        <w:rPr>
          <w:rFonts w:ascii="Times New Roman" w:hAnsi="Times New Roman"/>
          <w:sz w:val="26"/>
          <w:szCs w:val="26"/>
        </w:rPr>
        <w:t xml:space="preserve"> dõi và kiểm tra quá trình thực hiện của đoàn viên. Khuyến khích việc ứng dụng công nghệ thông tin trong </w:t>
      </w:r>
      <w:proofErr w:type="gramStart"/>
      <w:r w:rsidRPr="003A7BA4">
        <w:rPr>
          <w:rFonts w:ascii="Times New Roman" w:hAnsi="Times New Roman"/>
          <w:sz w:val="26"/>
          <w:szCs w:val="26"/>
        </w:rPr>
        <w:t>theo</w:t>
      </w:r>
      <w:proofErr w:type="gramEnd"/>
      <w:r w:rsidRPr="003A7BA4">
        <w:rPr>
          <w:rFonts w:ascii="Times New Roman" w:hAnsi="Times New Roman"/>
          <w:sz w:val="26"/>
          <w:szCs w:val="26"/>
        </w:rPr>
        <w:t xml:space="preserve"> dõi và quản lý rèn luyện đoàn viên.</w:t>
      </w:r>
    </w:p>
    <w:p w:rsidR="00116E45" w:rsidRPr="003A7BA4" w:rsidRDefault="00116E45" w:rsidP="00071AE9">
      <w:pPr>
        <w:spacing w:before="60"/>
        <w:ind w:firstLine="720"/>
        <w:jc w:val="both"/>
        <w:rPr>
          <w:rFonts w:ascii="Times New Roman" w:hAnsi="Times New Roman"/>
          <w:sz w:val="26"/>
          <w:szCs w:val="26"/>
        </w:rPr>
      </w:pPr>
      <w:r w:rsidRPr="003A7BA4">
        <w:rPr>
          <w:rFonts w:ascii="Times New Roman" w:hAnsi="Times New Roman"/>
          <w:b/>
          <w:i/>
          <w:sz w:val="26"/>
          <w:szCs w:val="26"/>
          <w:u w:val="single"/>
        </w:rPr>
        <w:lastRenderedPageBreak/>
        <w:t>* Lưu ý:</w:t>
      </w:r>
      <w:r w:rsidRPr="003A7BA4">
        <w:rPr>
          <w:rFonts w:ascii="Times New Roman" w:hAnsi="Times New Roman"/>
          <w:sz w:val="26"/>
          <w:szCs w:val="26"/>
        </w:rPr>
        <w:t xml:space="preserve"> Các nội dung rèn luyện là mục tiêu phấn đấu của mỗi đoàn viên nhưng cần cụ thể, phù hợp với điều kiện của từng đơn vị; phù hợp và vừa sức với đoàn viên, chú ý các nội dung đoàn viên còn thiếu, hạn chế và cần rèn luyện.</w:t>
      </w:r>
    </w:p>
    <w:p w:rsidR="00116E45" w:rsidRPr="003A7BA4" w:rsidRDefault="00116E45" w:rsidP="00071AE9">
      <w:pPr>
        <w:pStyle w:val="ListParagraph"/>
        <w:numPr>
          <w:ilvl w:val="0"/>
          <w:numId w:val="12"/>
        </w:numPr>
        <w:tabs>
          <w:tab w:val="left" w:pos="851"/>
        </w:tabs>
        <w:spacing w:before="120"/>
        <w:ind w:left="0" w:firstLine="709"/>
        <w:contextualSpacing w:val="0"/>
        <w:jc w:val="both"/>
        <w:rPr>
          <w:rFonts w:ascii="Times New Roman" w:hAnsi="Times New Roman"/>
          <w:i/>
          <w:sz w:val="26"/>
          <w:szCs w:val="26"/>
        </w:rPr>
      </w:pPr>
      <w:r w:rsidRPr="003A7BA4">
        <w:rPr>
          <w:rFonts w:ascii="Times New Roman" w:hAnsi="Times New Roman"/>
          <w:i/>
          <w:sz w:val="26"/>
          <w:szCs w:val="26"/>
        </w:rPr>
        <w:t>Bước 2: Hỗ trợ đoàn viên rèn luyện</w:t>
      </w:r>
    </w:p>
    <w:p w:rsidR="00116E45" w:rsidRPr="003A7BA4" w:rsidRDefault="00116E45"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Trên cơ sở nội dung khung rèn luyện đã được xác định trong năm, chi đoàn có trách nhiệm xây dựng chương trình năm và tổ chức các hoạt động nhằm tạo điều kiện, môi trường để đoàn viên hoàn thành nội dung đăng ký. </w:t>
      </w:r>
      <w:r w:rsidR="00A13842" w:rsidRPr="003A7BA4">
        <w:rPr>
          <w:rFonts w:ascii="Times New Roman" w:hAnsi="Times New Roman"/>
          <w:sz w:val="26"/>
          <w:szCs w:val="26"/>
        </w:rPr>
        <w:t>Bên cạnh đó, chi đoàn cần tuyên truyền, giới thiệu, hướng dẫn đoàn viên tham gia các hoạt động khác do các cấp bộ Đoàn tổ chức để hoàn thành Chương trình rèn luyện đoàn viên.</w:t>
      </w:r>
    </w:p>
    <w:p w:rsidR="00A13842" w:rsidRPr="003A7BA4" w:rsidRDefault="00A13842"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Định kỳ hằng tháng hoặc hằng quý, Ban Chấp hành chi đoàn trao đổi với đoàn viên về các nội dung rèn luyện để động viên, giúp đỡ, hỗ trợ đoàn viên thực hiện tốt các nội dung đã đăng ký. Ngoài ra, Đoàn Khối khuyến khích việc phân công các đồng chí Ủy viên Ban Chấp hành chi đoàn </w:t>
      </w:r>
      <w:r w:rsidR="00F72690" w:rsidRPr="003A7BA4">
        <w:rPr>
          <w:rFonts w:ascii="Times New Roman" w:hAnsi="Times New Roman"/>
          <w:sz w:val="26"/>
          <w:szCs w:val="26"/>
        </w:rPr>
        <w:t xml:space="preserve">theo dõi, hướng dẫn các đoàn viên hoặc </w:t>
      </w:r>
      <w:r w:rsidR="00EC36A8" w:rsidRPr="003A7BA4">
        <w:rPr>
          <w:rFonts w:ascii="Times New Roman" w:hAnsi="Times New Roman"/>
          <w:sz w:val="26"/>
          <w:szCs w:val="26"/>
        </w:rPr>
        <w:t>phân công cặp đoàn viên cùng rèn luyện và hỗ trợ nhau hoàn thành các nội dung rèn luyện đã đăng ký; đầu tư các giải pháp, các hình thức đánh giá chính xác hiệu quả, kết quả rèn luyện của đoàn viên, đặc biệt là đối với các nội dung rèn luyện về nhận thức (ví dụ thông qua các bài thi trắc nghiệm, thuyết trình, hùng biện, hái hoa dân chủ…).</w:t>
      </w:r>
    </w:p>
    <w:p w:rsidR="00EC36A8" w:rsidRPr="003A7BA4" w:rsidRDefault="00EC36A8" w:rsidP="00071AE9">
      <w:pPr>
        <w:pStyle w:val="ListParagraph"/>
        <w:numPr>
          <w:ilvl w:val="0"/>
          <w:numId w:val="12"/>
        </w:numPr>
        <w:tabs>
          <w:tab w:val="left" w:pos="851"/>
        </w:tabs>
        <w:spacing w:before="120"/>
        <w:ind w:left="0" w:firstLine="709"/>
        <w:contextualSpacing w:val="0"/>
        <w:jc w:val="both"/>
        <w:rPr>
          <w:rFonts w:ascii="Times New Roman" w:hAnsi="Times New Roman"/>
          <w:i/>
          <w:sz w:val="26"/>
          <w:szCs w:val="26"/>
        </w:rPr>
      </w:pPr>
      <w:r w:rsidRPr="003A7BA4">
        <w:rPr>
          <w:rFonts w:ascii="Times New Roman" w:hAnsi="Times New Roman"/>
          <w:i/>
          <w:sz w:val="26"/>
          <w:szCs w:val="26"/>
        </w:rPr>
        <w:t>Bước 3: Kiểm tra, đánh giá và công nhận</w:t>
      </w:r>
    </w:p>
    <w:p w:rsidR="00EC36A8" w:rsidRPr="003A7BA4" w:rsidRDefault="00EC36A8"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Tùy theo điều kiện, định kỳ hàng quý hoặc 06 tháng/lần, Ban Chấp hành chi đoàn tổ chức cho đoàn viên tự đánh giá quá trình rèn luyện; đồng thời nêu những khó khăn, vướng mắc để đoàn viên trong chi đoàn cùng góp ý, hỗ trợ, Ban Chấp hành chi đoàn có giải pháp tháo gỡ.</w:t>
      </w:r>
    </w:p>
    <w:p w:rsidR="00EC36A8" w:rsidRPr="003A7BA4" w:rsidRDefault="00EC36A8" w:rsidP="00071AE9">
      <w:pPr>
        <w:pStyle w:val="ListParagraph"/>
        <w:numPr>
          <w:ilvl w:val="0"/>
          <w:numId w:val="15"/>
        </w:numPr>
        <w:tabs>
          <w:tab w:val="left" w:pos="993"/>
        </w:tabs>
        <w:ind w:left="0" w:firstLine="709"/>
        <w:jc w:val="both"/>
        <w:rPr>
          <w:rFonts w:ascii="Times New Roman" w:hAnsi="Times New Roman"/>
          <w:spacing w:val="-2"/>
          <w:sz w:val="26"/>
          <w:szCs w:val="26"/>
        </w:rPr>
      </w:pPr>
      <w:r w:rsidRPr="003A7BA4">
        <w:rPr>
          <w:rFonts w:ascii="Times New Roman" w:hAnsi="Times New Roman"/>
          <w:spacing w:val="-2"/>
          <w:sz w:val="26"/>
          <w:szCs w:val="26"/>
        </w:rPr>
        <w:t xml:space="preserve">Căn cứ quy định về tiến độ thực hiện đánh giá chất lượng đoàn viên hằng năm, Ban Chấp hành chi đoàn tổ chức cho đoàn viên </w:t>
      </w:r>
      <w:r w:rsidR="00874A9C" w:rsidRPr="003A7BA4">
        <w:rPr>
          <w:rFonts w:ascii="Times New Roman" w:hAnsi="Times New Roman"/>
          <w:spacing w:val="-2"/>
          <w:sz w:val="26"/>
          <w:szCs w:val="26"/>
        </w:rPr>
        <w:t>họp nhận xét và góp ý, đánh giá kết quả thực hiện chương trình rèn luyện đoàn viên theo các bước sau:</w:t>
      </w:r>
    </w:p>
    <w:p w:rsidR="00874A9C" w:rsidRPr="003A7BA4" w:rsidRDefault="00874A9C" w:rsidP="00071AE9">
      <w:pPr>
        <w:pStyle w:val="ListParagraph"/>
        <w:numPr>
          <w:ilvl w:val="0"/>
          <w:numId w:val="16"/>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Đoàn viên tự đánh giá mức độ rèn luyện các nội dung đã đăng ký, giải trình cụ thể những việc đã làm được, chưa làm được trong phiếu đăng ký.</w:t>
      </w:r>
    </w:p>
    <w:p w:rsidR="00874A9C" w:rsidRPr="003A7BA4" w:rsidRDefault="00874A9C" w:rsidP="00071AE9">
      <w:pPr>
        <w:pStyle w:val="ListParagraph"/>
        <w:numPr>
          <w:ilvl w:val="0"/>
          <w:numId w:val="16"/>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Tập thể chi đoàn nhận xét và xếp loại mức độ thực hiện Chương trình rèn luyện đoàn viên của từng đoàn viên trong chi đoàn. Trường hợp chi đoàn có số lượng đoàn viên đông (từ 15 đoàn viên trở lên) hoặc đoàn viên phân tán, không có điều kiện sinh hoạt tập trung, việc đánh giá kết quả thực hiện Chương trình rèn luyện đoàn viên do Ban Chấp hành chi đoàn thực hiện trên cơ sở tham khảo góp ý của các đoàn viên trong các phân đoàn (nếu có) hoặc nhóm đoàn viên có cùng điều kiện về thời gian sinh hoạt, lao động, học tập.</w:t>
      </w:r>
    </w:p>
    <w:p w:rsidR="00874A9C" w:rsidRPr="003A7BA4" w:rsidRDefault="00874A9C" w:rsidP="00071AE9">
      <w:pPr>
        <w:pStyle w:val="ListParagraph"/>
        <w:numPr>
          <w:ilvl w:val="0"/>
          <w:numId w:val="16"/>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Kết quả thực hiện Chương trình rèn luyện đoàn viên cũng là kết quả đánh giá chất lượng đoàn viên cuối năm tại các đơn vị, gồm 04 mức:</w:t>
      </w:r>
    </w:p>
    <w:p w:rsidR="00874A9C" w:rsidRPr="003A7BA4" w:rsidRDefault="00DD00EB" w:rsidP="00071AE9">
      <w:pPr>
        <w:pStyle w:val="ListParagraph"/>
        <w:numPr>
          <w:ilvl w:val="0"/>
          <w:numId w:val="17"/>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Hoàn thành xuất sắc: là những đoàn viên hoàn thành từ 90% trở lên nội dung rèn luyện đã đăng ký, tương ứng với xếp loại “Đoàn viên xuất sắc”.</w:t>
      </w:r>
    </w:p>
    <w:p w:rsidR="00DD00EB" w:rsidRPr="003A7BA4" w:rsidRDefault="00DD00EB" w:rsidP="00071AE9">
      <w:pPr>
        <w:pStyle w:val="ListParagraph"/>
        <w:numPr>
          <w:ilvl w:val="0"/>
          <w:numId w:val="17"/>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Hoàn thành tốt: là những đoàn viên hoàn thành từ 70% đến dưới 90% nội dung rèn luyện đã đăng ký, tương ứng với xếp loại “Đoàn viên khá”.</w:t>
      </w:r>
    </w:p>
    <w:p w:rsidR="00DD00EB" w:rsidRPr="003A7BA4" w:rsidRDefault="00DD00EB" w:rsidP="00071AE9">
      <w:pPr>
        <w:pStyle w:val="ListParagraph"/>
        <w:numPr>
          <w:ilvl w:val="0"/>
          <w:numId w:val="17"/>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Hoàn thành: là những đoàn viên hoàn thành từ 50% đến dưới 70% nội dung rèn luyện đã đăng ký, tương ứng với xếp loại “Đoàn viên trung bình”.</w:t>
      </w:r>
    </w:p>
    <w:p w:rsidR="00DD00EB" w:rsidRPr="00EF6CD9" w:rsidRDefault="00DD00EB" w:rsidP="00071AE9">
      <w:pPr>
        <w:pStyle w:val="ListParagraph"/>
        <w:numPr>
          <w:ilvl w:val="0"/>
          <w:numId w:val="17"/>
        </w:numPr>
        <w:tabs>
          <w:tab w:val="left" w:pos="993"/>
        </w:tabs>
        <w:ind w:left="0" w:firstLine="709"/>
        <w:jc w:val="both"/>
        <w:rPr>
          <w:rFonts w:ascii="Times New Roman" w:hAnsi="Times New Roman"/>
          <w:spacing w:val="-2"/>
          <w:sz w:val="26"/>
          <w:szCs w:val="26"/>
        </w:rPr>
      </w:pPr>
      <w:r w:rsidRPr="00EF6CD9">
        <w:rPr>
          <w:rFonts w:ascii="Times New Roman" w:hAnsi="Times New Roman"/>
          <w:spacing w:val="-2"/>
          <w:sz w:val="26"/>
          <w:szCs w:val="26"/>
        </w:rPr>
        <w:t>Không hoàn thành: là những đoàn viên không thực hiện hoặc chỉ hoàn thành từ dưới 50% số nội dung rèn luyện đã đăng ký, tương ứng với xếp loại “Đoàn viên yếu”.</w:t>
      </w:r>
    </w:p>
    <w:p w:rsidR="00F52E56" w:rsidRPr="003A7BA4" w:rsidRDefault="00D14FB3" w:rsidP="00071AE9">
      <w:pPr>
        <w:pStyle w:val="ListParagraph"/>
        <w:numPr>
          <w:ilvl w:val="0"/>
          <w:numId w:val="16"/>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Sau khi hoàn tất việc đánh giá chất lượng đoàn viên, Ban Chấp hành chi đoàn báo cáo với đoàn cấp trên trực tiếp để công nhận kết quả.</w:t>
      </w:r>
    </w:p>
    <w:p w:rsidR="00D14FB3" w:rsidRPr="003A7BA4" w:rsidRDefault="00D14FB3" w:rsidP="00071AE9">
      <w:pPr>
        <w:spacing w:before="120"/>
        <w:ind w:firstLine="720"/>
        <w:jc w:val="both"/>
        <w:rPr>
          <w:rFonts w:ascii="Times New Roman" w:hAnsi="Times New Roman"/>
          <w:b/>
          <w:i/>
          <w:sz w:val="26"/>
          <w:szCs w:val="26"/>
          <w:u w:val="single"/>
        </w:rPr>
      </w:pPr>
      <w:r w:rsidRPr="003A7BA4">
        <w:rPr>
          <w:rFonts w:ascii="Times New Roman" w:hAnsi="Times New Roman"/>
          <w:b/>
          <w:i/>
          <w:sz w:val="26"/>
          <w:szCs w:val="26"/>
          <w:u w:val="single"/>
        </w:rPr>
        <w:t>* Lưu ý:</w:t>
      </w:r>
    </w:p>
    <w:p w:rsidR="00D14FB3" w:rsidRPr="003A7BA4" w:rsidRDefault="00D14FB3" w:rsidP="00071AE9">
      <w:pPr>
        <w:pStyle w:val="ListParagraph"/>
        <w:numPr>
          <w:ilvl w:val="0"/>
          <w:numId w:val="16"/>
        </w:numPr>
        <w:tabs>
          <w:tab w:val="left" w:pos="993"/>
        </w:tabs>
        <w:ind w:left="0" w:firstLine="709"/>
        <w:jc w:val="both"/>
        <w:rPr>
          <w:rFonts w:ascii="Times New Roman" w:hAnsi="Times New Roman"/>
          <w:sz w:val="26"/>
          <w:szCs w:val="26"/>
        </w:rPr>
      </w:pPr>
      <w:r w:rsidRPr="003A7BA4">
        <w:rPr>
          <w:rFonts w:ascii="Times New Roman" w:hAnsi="Times New Roman"/>
          <w:sz w:val="26"/>
          <w:szCs w:val="26"/>
        </w:rPr>
        <w:lastRenderedPageBreak/>
        <w:t xml:space="preserve">Đối với đoàn viên chuyển sinh hoạt đến cơ sở Đoàn mới: Ban Chấp hành chi đoàn nơi đoàn viên chuyển sinh hoạt có trách nhiệm nhận xét, đánh giá việc thực hiện Chương trình rèn luyện của đoàn viên đến thời điểm chuyển sinh hoạt. Ban Chấp hành </w:t>
      </w:r>
      <w:r w:rsidR="00FD3E1A" w:rsidRPr="003A7BA4">
        <w:rPr>
          <w:rFonts w:ascii="Times New Roman" w:hAnsi="Times New Roman"/>
          <w:sz w:val="26"/>
          <w:szCs w:val="26"/>
        </w:rPr>
        <w:t xml:space="preserve">chi đoàn nơi đoàn viên chuyển đến hướng dẫn đoàn viên đăng ký thực hiện Chương trình rèn luyện, định hướng thực hiện và đánh giá kết quả </w:t>
      </w:r>
      <w:r w:rsidR="002E001A" w:rsidRPr="003A7BA4">
        <w:rPr>
          <w:rFonts w:ascii="Times New Roman" w:hAnsi="Times New Roman"/>
          <w:sz w:val="26"/>
          <w:szCs w:val="26"/>
        </w:rPr>
        <w:t>rèn luyện (lưu ý: chỉ định hướng các nội dung đảm bảo tiến độ thực hiện đến quá trình đánh giá).</w:t>
      </w:r>
    </w:p>
    <w:p w:rsidR="002E001A" w:rsidRPr="003A7BA4" w:rsidRDefault="002E001A" w:rsidP="00071AE9">
      <w:pPr>
        <w:pStyle w:val="ListParagraph"/>
        <w:numPr>
          <w:ilvl w:val="0"/>
          <w:numId w:val="16"/>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Đối với đoàn viên kết nạp sau thời điểm đăng ký Chương trình rèn luyện đoàn viên: Ban Chấp hành chi đoàn hướng dẫn đoàn viên đăng ký thực hiện Chương trình rèn luyện; định hướng thực hiện và đánh giá kết quả rèn luyện (lưu ý: chỉ định hướng các nội dung đảm bảo tiến độ thực hiện đến quá trình đánh giá).</w:t>
      </w:r>
    </w:p>
    <w:p w:rsidR="002E001A" w:rsidRPr="003A7BA4" w:rsidRDefault="002E001A" w:rsidP="00071AE9">
      <w:pPr>
        <w:pStyle w:val="ListParagraph"/>
        <w:numPr>
          <w:ilvl w:val="0"/>
          <w:numId w:val="16"/>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Đến thời điểm đánh giá Chương trình rèn luyện đoàn viên và chất lượng đoàn viên, nếu đoàn viên không đủ thời gian sinh hoạt để đánh giá chất lượng đoàn viên theo quy định thì không tiến hành đánh giá kết quả thực hiện Chương trình rèn luyện đoàn viên và kết quả đánh giá chất lượng đoàn viên nhưng vẫn nhận xét các nội dung đoàn viên đã đăng ký thực hiện rèn luyện.</w:t>
      </w:r>
    </w:p>
    <w:p w:rsidR="002E001A" w:rsidRPr="003A7BA4" w:rsidRDefault="002E001A" w:rsidP="00071AE9">
      <w:pPr>
        <w:spacing w:before="120"/>
        <w:ind w:firstLine="720"/>
        <w:jc w:val="both"/>
        <w:rPr>
          <w:rFonts w:ascii="Times New Roman" w:hAnsi="Times New Roman"/>
          <w:b/>
          <w:sz w:val="26"/>
          <w:szCs w:val="26"/>
        </w:rPr>
      </w:pPr>
      <w:r w:rsidRPr="003A7BA4">
        <w:rPr>
          <w:rFonts w:ascii="Times New Roman" w:hAnsi="Times New Roman"/>
          <w:b/>
          <w:sz w:val="26"/>
          <w:szCs w:val="26"/>
        </w:rPr>
        <w:t>3. Đối với đoàn viên</w:t>
      </w:r>
      <w:r w:rsidR="00071AE9" w:rsidRPr="003A7BA4">
        <w:rPr>
          <w:rFonts w:ascii="Times New Roman" w:hAnsi="Times New Roman"/>
          <w:b/>
          <w:sz w:val="26"/>
          <w:szCs w:val="26"/>
        </w:rPr>
        <w:t>:</w:t>
      </w:r>
    </w:p>
    <w:p w:rsidR="002E001A" w:rsidRPr="003A7BA4" w:rsidRDefault="002E001A" w:rsidP="00071AE9">
      <w:pPr>
        <w:pStyle w:val="ListParagraph"/>
        <w:numPr>
          <w:ilvl w:val="0"/>
          <w:numId w:val="12"/>
        </w:numPr>
        <w:tabs>
          <w:tab w:val="left" w:pos="851"/>
        </w:tabs>
        <w:ind w:left="0" w:firstLine="709"/>
        <w:contextualSpacing w:val="0"/>
        <w:jc w:val="both"/>
        <w:rPr>
          <w:rFonts w:ascii="Times New Roman" w:hAnsi="Times New Roman"/>
          <w:i/>
          <w:sz w:val="26"/>
          <w:szCs w:val="26"/>
        </w:rPr>
      </w:pPr>
      <w:r w:rsidRPr="003A7BA4">
        <w:rPr>
          <w:rFonts w:ascii="Times New Roman" w:hAnsi="Times New Roman"/>
          <w:i/>
          <w:sz w:val="26"/>
          <w:szCs w:val="26"/>
        </w:rPr>
        <w:t>Bước 1: Đăng ký</w:t>
      </w:r>
      <w:r w:rsidR="00071AE9" w:rsidRPr="003A7BA4">
        <w:rPr>
          <w:rFonts w:ascii="Times New Roman" w:hAnsi="Times New Roman"/>
          <w:i/>
          <w:sz w:val="26"/>
          <w:szCs w:val="26"/>
        </w:rPr>
        <w:t>:</w:t>
      </w:r>
    </w:p>
    <w:p w:rsidR="002E001A" w:rsidRPr="003A7BA4" w:rsidRDefault="006259D0"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Đoàn viên tiến hành đăng ký các tiêu chí rèn luyện tự chọn </w:t>
      </w:r>
      <w:proofErr w:type="gramStart"/>
      <w:r w:rsidRPr="003A7BA4">
        <w:rPr>
          <w:rFonts w:ascii="Times New Roman" w:hAnsi="Times New Roman"/>
          <w:sz w:val="26"/>
          <w:szCs w:val="26"/>
        </w:rPr>
        <w:t>theo</w:t>
      </w:r>
      <w:proofErr w:type="gramEnd"/>
      <w:r w:rsidRPr="003A7BA4">
        <w:rPr>
          <w:rFonts w:ascii="Times New Roman" w:hAnsi="Times New Roman"/>
          <w:sz w:val="26"/>
          <w:szCs w:val="26"/>
        </w:rPr>
        <w:t xml:space="preserve"> sự hướng dẫn của Ban Chấp hành chi đoàn.</w:t>
      </w:r>
    </w:p>
    <w:p w:rsidR="006259D0" w:rsidRPr="003A7BA4" w:rsidRDefault="006259D0"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Mỗi nội dung đăng ký rèn luyện cần xác định thời gian hoàn thành (tháng, quý, năm) và có giải pháp thực hiện cụ thể. Nội dung đăng ký cần rõ ràng, cụ thể, có khả năng đánh giá kết quả thực hiện.</w:t>
      </w:r>
    </w:p>
    <w:p w:rsidR="006259D0" w:rsidRPr="003A7BA4" w:rsidRDefault="006259D0" w:rsidP="00071AE9">
      <w:pPr>
        <w:pStyle w:val="ListParagraph"/>
        <w:numPr>
          <w:ilvl w:val="0"/>
          <w:numId w:val="12"/>
        </w:numPr>
        <w:tabs>
          <w:tab w:val="left" w:pos="851"/>
        </w:tabs>
        <w:spacing w:before="120"/>
        <w:ind w:left="0" w:firstLine="709"/>
        <w:contextualSpacing w:val="0"/>
        <w:jc w:val="both"/>
        <w:rPr>
          <w:rFonts w:ascii="Times New Roman" w:hAnsi="Times New Roman"/>
          <w:i/>
          <w:sz w:val="26"/>
          <w:szCs w:val="26"/>
        </w:rPr>
      </w:pPr>
      <w:r w:rsidRPr="003A7BA4">
        <w:rPr>
          <w:rFonts w:ascii="Times New Roman" w:hAnsi="Times New Roman"/>
          <w:i/>
          <w:sz w:val="26"/>
          <w:szCs w:val="26"/>
        </w:rPr>
        <w:t>Bước 2: Rèn luyện</w:t>
      </w:r>
      <w:r w:rsidR="00071AE9" w:rsidRPr="003A7BA4">
        <w:rPr>
          <w:rFonts w:ascii="Times New Roman" w:hAnsi="Times New Roman"/>
          <w:i/>
          <w:sz w:val="26"/>
          <w:szCs w:val="26"/>
        </w:rPr>
        <w:t>:</w:t>
      </w:r>
    </w:p>
    <w:p w:rsidR="006259D0" w:rsidRPr="003A7BA4" w:rsidRDefault="00FE3DD2"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Chủ động thực hiện các nội dung đã đăng ký (bao gồm nội dung bắt buộc và nội dung tự chọn) trong Chương trình rèn luyện bằng những việc làm cụ thể với phương châm tự rèn luyện.</w:t>
      </w:r>
    </w:p>
    <w:p w:rsidR="00FE3DD2" w:rsidRPr="003A7BA4" w:rsidRDefault="00FE3DD2"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Tích cực tham gia các hoạt động của chi đoàn, tổ, đội, nhóm, câu lạc bộ thanh niên, tham gia các hoạt động, nội dung công tác do Ban Chấp hành chi đoàn phân công hoặc các công trình, phần việc thanh niên do Đoàn, Hội tổ chức.</w:t>
      </w:r>
    </w:p>
    <w:p w:rsidR="00FE3DD2" w:rsidRPr="003A7BA4" w:rsidRDefault="0054709B"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Thực hiện tốt các quy định của chi đoàn, tự giác rèn luyện, phấn đấu trong học tập, </w:t>
      </w:r>
      <w:proofErr w:type="gramStart"/>
      <w:r w:rsidRPr="003A7BA4">
        <w:rPr>
          <w:rFonts w:ascii="Times New Roman" w:hAnsi="Times New Roman"/>
          <w:sz w:val="26"/>
          <w:szCs w:val="26"/>
        </w:rPr>
        <w:t>lao</w:t>
      </w:r>
      <w:proofErr w:type="gramEnd"/>
      <w:r w:rsidRPr="003A7BA4">
        <w:rPr>
          <w:rFonts w:ascii="Times New Roman" w:hAnsi="Times New Roman"/>
          <w:sz w:val="26"/>
          <w:szCs w:val="26"/>
        </w:rPr>
        <w:t xml:space="preserve"> động, công tác, tích cực vận động thanh niên tham gia các hoạt động của Đoàn, Hội, Đội.</w:t>
      </w:r>
    </w:p>
    <w:p w:rsidR="0054709B" w:rsidRPr="003A7BA4" w:rsidRDefault="001800C5" w:rsidP="00071AE9">
      <w:pPr>
        <w:pStyle w:val="ListParagraph"/>
        <w:numPr>
          <w:ilvl w:val="0"/>
          <w:numId w:val="15"/>
        </w:numPr>
        <w:tabs>
          <w:tab w:val="left" w:pos="993"/>
        </w:tabs>
        <w:ind w:left="0" w:firstLine="709"/>
        <w:jc w:val="both"/>
        <w:rPr>
          <w:rFonts w:ascii="Times New Roman" w:hAnsi="Times New Roman"/>
          <w:spacing w:val="-4"/>
          <w:sz w:val="26"/>
          <w:szCs w:val="26"/>
        </w:rPr>
      </w:pPr>
      <w:r w:rsidRPr="003A7BA4">
        <w:rPr>
          <w:rFonts w:ascii="Times New Roman" w:hAnsi="Times New Roman"/>
          <w:sz w:val="26"/>
          <w:szCs w:val="26"/>
        </w:rPr>
        <w:t>Chủ</w:t>
      </w:r>
      <w:r w:rsidRPr="003A7BA4">
        <w:rPr>
          <w:rFonts w:ascii="Times New Roman" w:hAnsi="Times New Roman"/>
          <w:spacing w:val="-4"/>
          <w:sz w:val="26"/>
          <w:szCs w:val="26"/>
        </w:rPr>
        <w:t xml:space="preserve"> động trao đổi ý kiến với các đoàn viên trong chi đoàn hoặc đề nghị Ban Chấp hành chi đoàn giúp đỡ để thực hiện các nội dung đã đăng ký rèn luyện.</w:t>
      </w:r>
    </w:p>
    <w:p w:rsidR="001800C5" w:rsidRPr="003A7BA4" w:rsidRDefault="001800C5" w:rsidP="00071AE9">
      <w:pPr>
        <w:pStyle w:val="ListParagraph"/>
        <w:numPr>
          <w:ilvl w:val="0"/>
          <w:numId w:val="12"/>
        </w:numPr>
        <w:tabs>
          <w:tab w:val="left" w:pos="851"/>
        </w:tabs>
        <w:spacing w:before="120"/>
        <w:ind w:left="0" w:firstLine="709"/>
        <w:contextualSpacing w:val="0"/>
        <w:jc w:val="both"/>
        <w:rPr>
          <w:rFonts w:ascii="Times New Roman" w:hAnsi="Times New Roman"/>
          <w:i/>
          <w:sz w:val="26"/>
          <w:szCs w:val="26"/>
        </w:rPr>
      </w:pPr>
      <w:r w:rsidRPr="003A7BA4">
        <w:rPr>
          <w:rFonts w:ascii="Times New Roman" w:hAnsi="Times New Roman"/>
          <w:i/>
          <w:sz w:val="26"/>
          <w:szCs w:val="26"/>
        </w:rPr>
        <w:t>Bước 3: Tự đánh giá và chia sẻ kết quả thực hiện</w:t>
      </w:r>
      <w:r w:rsidR="00071AE9" w:rsidRPr="003A7BA4">
        <w:rPr>
          <w:rFonts w:ascii="Times New Roman" w:hAnsi="Times New Roman"/>
          <w:i/>
          <w:sz w:val="26"/>
          <w:szCs w:val="26"/>
        </w:rPr>
        <w:t>:</w:t>
      </w:r>
    </w:p>
    <w:p w:rsidR="00071AE9" w:rsidRPr="003A7BA4" w:rsidRDefault="001800C5"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 xml:space="preserve">Đoàn viên </w:t>
      </w:r>
      <w:r w:rsidR="00BB221A" w:rsidRPr="003A7BA4">
        <w:rPr>
          <w:rFonts w:ascii="Times New Roman" w:hAnsi="Times New Roman"/>
          <w:sz w:val="26"/>
          <w:szCs w:val="26"/>
        </w:rPr>
        <w:t>tự đánh giá mức độ rèn luyện các nội dung đã đăng ký (</w:t>
      </w:r>
      <w:proofErr w:type="gramStart"/>
      <w:r w:rsidR="00BB221A" w:rsidRPr="003A7BA4">
        <w:rPr>
          <w:rFonts w:ascii="Times New Roman" w:hAnsi="Times New Roman"/>
          <w:sz w:val="26"/>
          <w:szCs w:val="26"/>
        </w:rPr>
        <w:t>theo</w:t>
      </w:r>
      <w:proofErr w:type="gramEnd"/>
      <w:r w:rsidR="00BB221A" w:rsidRPr="003A7BA4">
        <w:rPr>
          <w:rFonts w:ascii="Times New Roman" w:hAnsi="Times New Roman"/>
          <w:sz w:val="26"/>
          <w:szCs w:val="26"/>
        </w:rPr>
        <w:t xml:space="preserve"> tiến độ thời gian tương ứng với tháng, quý, năm); đồng thời, chia sẻ kinh nghiệm rèn luyện với đoàn viên trong chi đoàn và xây dựng nội dung rèn luyện củ</w:t>
      </w:r>
      <w:r w:rsidR="00071AE9" w:rsidRPr="003A7BA4">
        <w:rPr>
          <w:rFonts w:ascii="Times New Roman" w:hAnsi="Times New Roman"/>
          <w:sz w:val="26"/>
          <w:szCs w:val="26"/>
        </w:rPr>
        <w:t>a năm sau.</w:t>
      </w:r>
    </w:p>
    <w:p w:rsidR="001800C5" w:rsidRPr="003A7BA4" w:rsidRDefault="00BB221A" w:rsidP="00071AE9">
      <w:pPr>
        <w:pStyle w:val="ListParagraph"/>
        <w:numPr>
          <w:ilvl w:val="0"/>
          <w:numId w:val="15"/>
        </w:numPr>
        <w:tabs>
          <w:tab w:val="left" w:pos="993"/>
        </w:tabs>
        <w:ind w:left="0" w:firstLine="709"/>
        <w:jc w:val="both"/>
        <w:rPr>
          <w:rFonts w:ascii="Times New Roman" w:hAnsi="Times New Roman"/>
          <w:sz w:val="26"/>
          <w:szCs w:val="26"/>
        </w:rPr>
      </w:pPr>
      <w:r w:rsidRPr="003A7BA4">
        <w:rPr>
          <w:rFonts w:ascii="Times New Roman" w:hAnsi="Times New Roman"/>
          <w:sz w:val="26"/>
          <w:szCs w:val="26"/>
        </w:rPr>
        <w:t>Trong quá trình rèn luyện, đoàn viên có thể đăng ký bổ sung nội dung khi đã hoàn thành sớm nội dung rèn luyện đã đăng ký trước đó.</w:t>
      </w:r>
    </w:p>
    <w:p w:rsidR="00071AE9" w:rsidRPr="003A7BA4" w:rsidRDefault="00071AE9" w:rsidP="00071AE9">
      <w:pPr>
        <w:jc w:val="both"/>
        <w:rPr>
          <w:rFonts w:ascii="Times New Roman" w:hAnsi="Times New Roman"/>
          <w:sz w:val="26"/>
          <w:szCs w:val="26"/>
        </w:rPr>
      </w:pPr>
    </w:p>
    <w:p w:rsidR="00BB221A" w:rsidRPr="003A7BA4" w:rsidRDefault="00BB221A" w:rsidP="00071AE9">
      <w:pPr>
        <w:jc w:val="both"/>
        <w:rPr>
          <w:rFonts w:ascii="Times New Roman" w:hAnsi="Times New Roman"/>
          <w:b/>
          <w:sz w:val="26"/>
          <w:szCs w:val="26"/>
        </w:rPr>
      </w:pPr>
      <w:r w:rsidRPr="003A7BA4">
        <w:rPr>
          <w:rFonts w:ascii="Times New Roman" w:hAnsi="Times New Roman"/>
          <w:b/>
          <w:sz w:val="26"/>
          <w:szCs w:val="26"/>
        </w:rPr>
        <w:t>VI. TỔ CHỨC THỰC HIỆN</w:t>
      </w:r>
    </w:p>
    <w:p w:rsidR="00BB221A" w:rsidRPr="003A7BA4" w:rsidRDefault="00BB221A" w:rsidP="00A01A50">
      <w:pPr>
        <w:ind w:firstLine="720"/>
        <w:jc w:val="both"/>
        <w:rPr>
          <w:rFonts w:ascii="Times New Roman" w:hAnsi="Times New Roman"/>
          <w:b/>
          <w:sz w:val="26"/>
          <w:szCs w:val="26"/>
        </w:rPr>
      </w:pPr>
      <w:r w:rsidRPr="003A7BA4">
        <w:rPr>
          <w:rFonts w:ascii="Times New Roman" w:hAnsi="Times New Roman"/>
          <w:b/>
          <w:sz w:val="26"/>
          <w:szCs w:val="26"/>
        </w:rPr>
        <w:t>1. Cấp khối</w:t>
      </w:r>
    </w:p>
    <w:p w:rsidR="00BB221A" w:rsidRPr="003A7BA4" w:rsidRDefault="00BB221A" w:rsidP="00071AE9">
      <w:pPr>
        <w:pStyle w:val="ListParagraph"/>
        <w:numPr>
          <w:ilvl w:val="0"/>
          <w:numId w:val="12"/>
        </w:numPr>
        <w:tabs>
          <w:tab w:val="left" w:pos="851"/>
        </w:tabs>
        <w:ind w:left="0" w:firstLine="709"/>
        <w:contextualSpacing w:val="0"/>
        <w:jc w:val="both"/>
        <w:rPr>
          <w:rFonts w:ascii="Times New Roman" w:hAnsi="Times New Roman"/>
          <w:sz w:val="26"/>
          <w:szCs w:val="26"/>
        </w:rPr>
      </w:pPr>
      <w:r w:rsidRPr="003A7BA4">
        <w:rPr>
          <w:rFonts w:ascii="Times New Roman" w:hAnsi="Times New Roman"/>
          <w:sz w:val="26"/>
          <w:szCs w:val="26"/>
        </w:rPr>
        <w:t xml:space="preserve">Phân công Ban Tổ chức Đoàn Khối là bộ phận thường trực tham mưu triển khai, tham mưu mẫu định hướng thực hiện Chương trình rèn luyện đoàn viên hằng năm; nâng cao chất lượng thực hiện Chương trình rèn luyện đoàn viên thông qua phần </w:t>
      </w:r>
      <w:r w:rsidRPr="003A7BA4">
        <w:rPr>
          <w:rFonts w:ascii="Times New Roman" w:hAnsi="Times New Roman"/>
          <w:sz w:val="26"/>
          <w:szCs w:val="26"/>
        </w:rPr>
        <w:lastRenderedPageBreak/>
        <w:t>mềm quản lý đoàn viên; hướng dẫn cho cơ sở Đoàn các vấn đề liên quan</w:t>
      </w:r>
      <w:r w:rsidR="00C02A52" w:rsidRPr="003A7BA4">
        <w:rPr>
          <w:rFonts w:ascii="Times New Roman" w:hAnsi="Times New Roman"/>
          <w:sz w:val="26"/>
          <w:szCs w:val="26"/>
        </w:rPr>
        <w:t xml:space="preserve"> trong triển khai và thực hiện.</w:t>
      </w:r>
    </w:p>
    <w:p w:rsidR="00C02A52" w:rsidRPr="003A7BA4" w:rsidRDefault="00C02A52" w:rsidP="00071AE9">
      <w:pPr>
        <w:pStyle w:val="ListParagraph"/>
        <w:numPr>
          <w:ilvl w:val="0"/>
          <w:numId w:val="12"/>
        </w:numPr>
        <w:tabs>
          <w:tab w:val="left" w:pos="851"/>
        </w:tabs>
        <w:ind w:left="0" w:firstLine="709"/>
        <w:contextualSpacing w:val="0"/>
        <w:jc w:val="both"/>
        <w:rPr>
          <w:rFonts w:ascii="Times New Roman" w:hAnsi="Times New Roman"/>
          <w:sz w:val="26"/>
          <w:szCs w:val="26"/>
        </w:rPr>
      </w:pPr>
      <w:r w:rsidRPr="003A7BA4">
        <w:rPr>
          <w:rFonts w:ascii="Times New Roman" w:hAnsi="Times New Roman"/>
          <w:sz w:val="26"/>
          <w:szCs w:val="26"/>
        </w:rPr>
        <w:t>Phân công Ủy ban Kiểm tra Đoàn Khối chịu trách nhiệm kiểm tra, giám sát việc triển khai thực hiện của các cơ sở Đoàn.</w:t>
      </w:r>
    </w:p>
    <w:p w:rsidR="00C02A52" w:rsidRPr="003A7BA4" w:rsidRDefault="00C02A52" w:rsidP="00071AE9">
      <w:pPr>
        <w:pStyle w:val="ListParagraph"/>
        <w:numPr>
          <w:ilvl w:val="0"/>
          <w:numId w:val="12"/>
        </w:numPr>
        <w:tabs>
          <w:tab w:val="left" w:pos="851"/>
        </w:tabs>
        <w:ind w:left="0" w:firstLine="709"/>
        <w:contextualSpacing w:val="0"/>
        <w:jc w:val="both"/>
        <w:rPr>
          <w:rFonts w:ascii="Times New Roman" w:hAnsi="Times New Roman"/>
          <w:sz w:val="26"/>
          <w:szCs w:val="26"/>
        </w:rPr>
      </w:pPr>
      <w:r w:rsidRPr="003A7BA4">
        <w:rPr>
          <w:rFonts w:ascii="Times New Roman" w:hAnsi="Times New Roman"/>
          <w:sz w:val="26"/>
          <w:szCs w:val="26"/>
        </w:rPr>
        <w:t>Phân công Ban Tuyên giáo Đoàn Khối chịu trách nhiệm triển khai các hoạt động tuyên truyền về mục đích, ý nghĩa của việc triển khai Chương trình rèn luyện đoàn viên.</w:t>
      </w:r>
    </w:p>
    <w:p w:rsidR="00C02A52" w:rsidRPr="003A7BA4" w:rsidRDefault="00C02A52" w:rsidP="00071AE9">
      <w:pPr>
        <w:pStyle w:val="ListParagraph"/>
        <w:numPr>
          <w:ilvl w:val="0"/>
          <w:numId w:val="12"/>
        </w:numPr>
        <w:tabs>
          <w:tab w:val="left" w:pos="851"/>
        </w:tabs>
        <w:ind w:left="0" w:firstLine="709"/>
        <w:contextualSpacing w:val="0"/>
        <w:jc w:val="both"/>
        <w:rPr>
          <w:rFonts w:ascii="Times New Roman" w:hAnsi="Times New Roman"/>
          <w:sz w:val="26"/>
          <w:szCs w:val="26"/>
        </w:rPr>
      </w:pPr>
      <w:r w:rsidRPr="003A7BA4">
        <w:rPr>
          <w:rFonts w:ascii="Times New Roman" w:hAnsi="Times New Roman"/>
          <w:sz w:val="26"/>
          <w:szCs w:val="26"/>
        </w:rPr>
        <w:t xml:space="preserve">Phân công các đồng chí cán bộ chuyên trách Đoàn Khối chịu trách nhiệm </w:t>
      </w:r>
      <w:proofErr w:type="gramStart"/>
      <w:r w:rsidRPr="003A7BA4">
        <w:rPr>
          <w:rFonts w:ascii="Times New Roman" w:hAnsi="Times New Roman"/>
          <w:sz w:val="26"/>
          <w:szCs w:val="26"/>
        </w:rPr>
        <w:t>theo</w:t>
      </w:r>
      <w:proofErr w:type="gramEnd"/>
      <w:r w:rsidRPr="003A7BA4">
        <w:rPr>
          <w:rFonts w:ascii="Times New Roman" w:hAnsi="Times New Roman"/>
          <w:sz w:val="26"/>
          <w:szCs w:val="26"/>
        </w:rPr>
        <w:t xml:space="preserve"> dõi, đôn đốc, nhắc nhở việc triển khai thực hiện của các cơ sở Đoàn được phân công phụ trách.</w:t>
      </w:r>
    </w:p>
    <w:p w:rsidR="00C02A52" w:rsidRPr="003A7BA4" w:rsidRDefault="009E723E" w:rsidP="00071AE9">
      <w:pPr>
        <w:spacing w:before="120"/>
        <w:ind w:firstLine="720"/>
        <w:jc w:val="both"/>
        <w:rPr>
          <w:rFonts w:ascii="Times New Roman" w:hAnsi="Times New Roman"/>
          <w:b/>
          <w:sz w:val="26"/>
          <w:szCs w:val="26"/>
        </w:rPr>
      </w:pPr>
      <w:r w:rsidRPr="003A7BA4">
        <w:rPr>
          <w:rFonts w:ascii="Times New Roman" w:hAnsi="Times New Roman"/>
          <w:b/>
          <w:sz w:val="26"/>
          <w:szCs w:val="26"/>
        </w:rPr>
        <w:t>2. Đối với Đoàn cấp trên cơ sở, Đoàn cơ sở trực thuộc Đoàn Khối</w:t>
      </w:r>
    </w:p>
    <w:p w:rsidR="009E723E" w:rsidRPr="003A7BA4" w:rsidRDefault="009E723E" w:rsidP="00071AE9">
      <w:pPr>
        <w:pStyle w:val="ListParagraph"/>
        <w:numPr>
          <w:ilvl w:val="0"/>
          <w:numId w:val="12"/>
        </w:numPr>
        <w:tabs>
          <w:tab w:val="left" w:pos="851"/>
        </w:tabs>
        <w:ind w:left="0" w:firstLine="709"/>
        <w:contextualSpacing w:val="0"/>
        <w:jc w:val="both"/>
        <w:rPr>
          <w:rFonts w:ascii="Times New Roman" w:hAnsi="Times New Roman"/>
          <w:sz w:val="26"/>
          <w:szCs w:val="26"/>
        </w:rPr>
      </w:pPr>
      <w:r w:rsidRPr="003A7BA4">
        <w:rPr>
          <w:rFonts w:ascii="Times New Roman" w:hAnsi="Times New Roman"/>
          <w:sz w:val="26"/>
          <w:szCs w:val="26"/>
        </w:rPr>
        <w:t>Chịu trách nhiệm hướng dẫn, tổ chức triển khai Chương trình rèn luyện đoàn viên đối với đơn vị mình. Kịp thời giới thiệu cho Ban Thường vụ Đoàn Khối (thông qua Ban Tổ chức Đoàn Khối) những điển hình trong việc thực hiện Chương trình rèn luyện đoàn viên.</w:t>
      </w:r>
    </w:p>
    <w:p w:rsidR="009E723E" w:rsidRPr="003A7BA4" w:rsidRDefault="009E723E" w:rsidP="00071AE9">
      <w:pPr>
        <w:pStyle w:val="ListParagraph"/>
        <w:numPr>
          <w:ilvl w:val="0"/>
          <w:numId w:val="12"/>
        </w:numPr>
        <w:tabs>
          <w:tab w:val="left" w:pos="851"/>
        </w:tabs>
        <w:ind w:left="0" w:firstLine="709"/>
        <w:contextualSpacing w:val="0"/>
        <w:jc w:val="both"/>
        <w:rPr>
          <w:rFonts w:ascii="Times New Roman" w:hAnsi="Times New Roman"/>
          <w:sz w:val="26"/>
          <w:szCs w:val="26"/>
        </w:rPr>
      </w:pPr>
      <w:r w:rsidRPr="003A7BA4">
        <w:rPr>
          <w:rFonts w:ascii="Times New Roman" w:hAnsi="Times New Roman"/>
          <w:sz w:val="26"/>
          <w:szCs w:val="26"/>
        </w:rPr>
        <w:t>Chủ động thực hiện công tác tuyên truyền, xây dựng những mô hình, cách làm mới trong việc thực hiện Chương trình rèn luyện đoàn viên phù hợp với đặc điểm của đơn vị.</w:t>
      </w:r>
    </w:p>
    <w:p w:rsidR="009E723E" w:rsidRPr="003A7BA4" w:rsidRDefault="009E723E" w:rsidP="00071AE9">
      <w:pPr>
        <w:spacing w:before="120"/>
        <w:ind w:firstLine="720"/>
        <w:jc w:val="both"/>
        <w:rPr>
          <w:rFonts w:ascii="Times New Roman" w:hAnsi="Times New Roman"/>
          <w:sz w:val="26"/>
          <w:szCs w:val="26"/>
        </w:rPr>
      </w:pPr>
      <w:r w:rsidRPr="003A7BA4">
        <w:rPr>
          <w:rFonts w:ascii="Times New Roman" w:hAnsi="Times New Roman"/>
          <w:b/>
          <w:i/>
          <w:sz w:val="26"/>
          <w:szCs w:val="26"/>
          <w:u w:val="single"/>
        </w:rPr>
        <w:t>* Lưu ý:</w:t>
      </w:r>
      <w:r w:rsidRPr="003A7BA4">
        <w:rPr>
          <w:rFonts w:ascii="Times New Roman" w:hAnsi="Times New Roman"/>
          <w:sz w:val="26"/>
          <w:szCs w:val="26"/>
          <w:u w:val="single"/>
        </w:rPr>
        <w:t xml:space="preserve"> </w:t>
      </w:r>
      <w:r w:rsidRPr="003A7BA4">
        <w:rPr>
          <w:rFonts w:ascii="Times New Roman" w:hAnsi="Times New Roman"/>
          <w:sz w:val="26"/>
          <w:szCs w:val="26"/>
        </w:rPr>
        <w:t>đối với các đơn vị đã triển khai thực hiện Chương trình rèn luyện đoàn viên năm 2019, cần hướng dẫn đoàn viên đăng ký bổ sung hoặc điều chỉnh cho phù hợp với định hướng chung.</w:t>
      </w:r>
    </w:p>
    <w:p w:rsidR="009E723E" w:rsidRPr="003A7BA4" w:rsidRDefault="009E723E" w:rsidP="00071AE9">
      <w:pPr>
        <w:spacing w:before="120"/>
        <w:ind w:firstLine="720"/>
        <w:jc w:val="both"/>
        <w:rPr>
          <w:rFonts w:ascii="Times New Roman" w:hAnsi="Times New Roman"/>
          <w:b/>
          <w:sz w:val="26"/>
          <w:szCs w:val="26"/>
        </w:rPr>
      </w:pPr>
      <w:r w:rsidRPr="003A7BA4">
        <w:rPr>
          <w:rFonts w:ascii="Times New Roman" w:hAnsi="Times New Roman"/>
          <w:b/>
          <w:sz w:val="26"/>
          <w:szCs w:val="26"/>
        </w:rPr>
        <w:t>3. Đối với chi đoàn</w:t>
      </w:r>
      <w:r w:rsidR="00071AE9" w:rsidRPr="003A7BA4">
        <w:rPr>
          <w:rFonts w:ascii="Times New Roman" w:hAnsi="Times New Roman"/>
          <w:b/>
          <w:sz w:val="26"/>
          <w:szCs w:val="26"/>
        </w:rPr>
        <w:t>:</w:t>
      </w:r>
    </w:p>
    <w:p w:rsidR="006D0D2E" w:rsidRPr="003A7BA4" w:rsidRDefault="006D0D2E" w:rsidP="00071AE9">
      <w:pPr>
        <w:pStyle w:val="ListParagraph"/>
        <w:numPr>
          <w:ilvl w:val="0"/>
          <w:numId w:val="12"/>
        </w:numPr>
        <w:tabs>
          <w:tab w:val="left" w:pos="851"/>
        </w:tabs>
        <w:ind w:left="0" w:firstLine="709"/>
        <w:contextualSpacing w:val="0"/>
        <w:jc w:val="both"/>
        <w:rPr>
          <w:rFonts w:ascii="Times New Roman" w:hAnsi="Times New Roman"/>
          <w:sz w:val="26"/>
          <w:szCs w:val="26"/>
        </w:rPr>
      </w:pPr>
      <w:r w:rsidRPr="003A7BA4">
        <w:rPr>
          <w:rFonts w:ascii="Times New Roman" w:hAnsi="Times New Roman"/>
          <w:sz w:val="26"/>
          <w:szCs w:val="26"/>
        </w:rPr>
        <w:t xml:space="preserve">Chịu trách nhiệm trực tiếp trong việc thực hiện, đánh giá kết quả rèn luyện đoàn viên; thường xuyên </w:t>
      </w:r>
      <w:proofErr w:type="gramStart"/>
      <w:r w:rsidRPr="003A7BA4">
        <w:rPr>
          <w:rFonts w:ascii="Times New Roman" w:hAnsi="Times New Roman"/>
          <w:sz w:val="26"/>
          <w:szCs w:val="26"/>
        </w:rPr>
        <w:t>theo</w:t>
      </w:r>
      <w:proofErr w:type="gramEnd"/>
      <w:r w:rsidRPr="003A7BA4">
        <w:rPr>
          <w:rFonts w:ascii="Times New Roman" w:hAnsi="Times New Roman"/>
          <w:sz w:val="26"/>
          <w:szCs w:val="26"/>
        </w:rPr>
        <w:t xml:space="preserve"> dõi, đôn đốc, nhắc nhở đoàn viên thực hiện đúng những nội dung rèn luyện đã xác lập.</w:t>
      </w:r>
    </w:p>
    <w:p w:rsidR="006D0D2E" w:rsidRPr="00EF6CD9" w:rsidRDefault="006D0D2E" w:rsidP="00071AE9">
      <w:pPr>
        <w:pStyle w:val="ListParagraph"/>
        <w:numPr>
          <w:ilvl w:val="0"/>
          <w:numId w:val="12"/>
        </w:numPr>
        <w:tabs>
          <w:tab w:val="left" w:pos="851"/>
        </w:tabs>
        <w:ind w:left="0" w:firstLine="709"/>
        <w:contextualSpacing w:val="0"/>
        <w:jc w:val="both"/>
        <w:rPr>
          <w:rFonts w:ascii="Times New Roman" w:hAnsi="Times New Roman"/>
          <w:spacing w:val="-4"/>
          <w:sz w:val="26"/>
          <w:szCs w:val="26"/>
        </w:rPr>
      </w:pPr>
      <w:r w:rsidRPr="00EF6CD9">
        <w:rPr>
          <w:rFonts w:ascii="Times New Roman" w:hAnsi="Times New Roman"/>
          <w:spacing w:val="-4"/>
          <w:sz w:val="26"/>
          <w:szCs w:val="26"/>
        </w:rPr>
        <w:t>Trực tiếp cập nhật kết quả rèn luyện đoàn viên vào phần mềm quản lý đoàn viên.</w:t>
      </w:r>
    </w:p>
    <w:p w:rsidR="006D0D2E" w:rsidRPr="003A7BA4" w:rsidRDefault="006D0D2E" w:rsidP="00A01A50">
      <w:pPr>
        <w:ind w:firstLine="720"/>
        <w:jc w:val="both"/>
        <w:rPr>
          <w:rFonts w:ascii="Times New Roman" w:hAnsi="Times New Roman"/>
          <w:sz w:val="26"/>
          <w:szCs w:val="26"/>
        </w:rPr>
      </w:pPr>
    </w:p>
    <w:p w:rsidR="006D0D2E" w:rsidRPr="003A7BA4" w:rsidRDefault="006D0D2E" w:rsidP="00A01A50">
      <w:pPr>
        <w:ind w:firstLine="720"/>
        <w:jc w:val="both"/>
        <w:rPr>
          <w:rFonts w:ascii="Times New Roman" w:hAnsi="Times New Roman"/>
          <w:sz w:val="26"/>
          <w:szCs w:val="26"/>
        </w:rPr>
      </w:pPr>
      <w:r w:rsidRPr="003A7BA4">
        <w:rPr>
          <w:rFonts w:ascii="Times New Roman" w:hAnsi="Times New Roman"/>
          <w:sz w:val="26"/>
          <w:szCs w:val="26"/>
        </w:rPr>
        <w:t xml:space="preserve">Trên đây là Hướng dẫn thực hiện Chương trình rèn luyện đoàn viên giai đoạn 2019 </w:t>
      </w:r>
      <w:r w:rsidR="00A01A50" w:rsidRPr="003A7BA4">
        <w:rPr>
          <w:rFonts w:ascii="Times New Roman" w:hAnsi="Times New Roman"/>
          <w:sz w:val="26"/>
          <w:szCs w:val="26"/>
        </w:rPr>
        <w:t>-</w:t>
      </w:r>
      <w:r w:rsidRPr="003A7BA4">
        <w:rPr>
          <w:rFonts w:ascii="Times New Roman" w:hAnsi="Times New Roman"/>
          <w:sz w:val="26"/>
          <w:szCs w:val="26"/>
        </w:rPr>
        <w:t xml:space="preserve"> 2022, Ban Thường vụ Đoàn Khối đề nghị các cơ sở Đoàn trực thuộc nghiêm túc triển khai thực hiện.</w:t>
      </w:r>
    </w:p>
    <w:p w:rsidR="001A5256" w:rsidRPr="00071AE9" w:rsidRDefault="001A5256" w:rsidP="00A01A50">
      <w:pPr>
        <w:ind w:firstLine="709"/>
        <w:jc w:val="both"/>
        <w:rPr>
          <w:rFonts w:ascii="Times New Roman" w:hAnsi="Times New Roman"/>
          <w:sz w:val="32"/>
          <w:szCs w:val="32"/>
        </w:rPr>
      </w:pPr>
    </w:p>
    <w:tbl>
      <w:tblPr>
        <w:tblW w:w="9204" w:type="dxa"/>
        <w:jc w:val="center"/>
        <w:tblLook w:val="04A0" w:firstRow="1" w:lastRow="0" w:firstColumn="1" w:lastColumn="0" w:noHBand="0" w:noVBand="1"/>
      </w:tblPr>
      <w:tblGrid>
        <w:gridCol w:w="4253"/>
        <w:gridCol w:w="4951"/>
      </w:tblGrid>
      <w:tr w:rsidR="001A5256" w:rsidRPr="00D03634" w:rsidTr="005253C2">
        <w:trPr>
          <w:jc w:val="center"/>
        </w:trPr>
        <w:tc>
          <w:tcPr>
            <w:tcW w:w="4253" w:type="dxa"/>
            <w:shd w:val="clear" w:color="auto" w:fill="auto"/>
          </w:tcPr>
          <w:p w:rsidR="001A5256" w:rsidRPr="00637EE4" w:rsidRDefault="001A5256" w:rsidP="00637EE4">
            <w:pPr>
              <w:pStyle w:val="BodyText"/>
              <w:tabs>
                <w:tab w:val="center" w:pos="-3060"/>
              </w:tabs>
              <w:spacing w:before="120"/>
              <w:rPr>
                <w:rFonts w:ascii="Times New Roman" w:hAnsi="Times New Roman"/>
                <w:b/>
                <w:bCs/>
                <w:sz w:val="24"/>
              </w:rPr>
            </w:pPr>
            <w:r w:rsidRPr="00637EE4">
              <w:rPr>
                <w:rFonts w:ascii="Times New Roman" w:hAnsi="Times New Roman"/>
                <w:b/>
                <w:bCs/>
                <w:sz w:val="24"/>
              </w:rPr>
              <w:t>Nơi nhận:</w:t>
            </w:r>
          </w:p>
          <w:p w:rsidR="001A5256" w:rsidRPr="00637EE4" w:rsidRDefault="00637EE4" w:rsidP="00A01A50">
            <w:pPr>
              <w:pStyle w:val="BodyText"/>
              <w:tabs>
                <w:tab w:val="center" w:pos="-3060"/>
              </w:tabs>
              <w:rPr>
                <w:rFonts w:ascii="Times New Roman" w:hAnsi="Times New Roman"/>
                <w:bCs/>
                <w:sz w:val="24"/>
              </w:rPr>
            </w:pPr>
            <w:r>
              <w:rPr>
                <w:rFonts w:ascii="Times New Roman" w:hAnsi="Times New Roman"/>
                <w:bCs/>
                <w:sz w:val="24"/>
              </w:rPr>
              <w:t xml:space="preserve">- Thành Đoàn: BTC, </w:t>
            </w:r>
            <w:r w:rsidR="001A5256" w:rsidRPr="00637EE4">
              <w:rPr>
                <w:rFonts w:ascii="Times New Roman" w:hAnsi="Times New Roman"/>
                <w:bCs/>
                <w:sz w:val="24"/>
              </w:rPr>
              <w:t>BTG, BCNLĐ;</w:t>
            </w:r>
          </w:p>
          <w:p w:rsidR="001A5256" w:rsidRPr="00637EE4" w:rsidRDefault="001A5256" w:rsidP="00A01A50">
            <w:pPr>
              <w:pStyle w:val="BodyText"/>
              <w:tabs>
                <w:tab w:val="center" w:pos="-3060"/>
              </w:tabs>
              <w:rPr>
                <w:rFonts w:ascii="Times New Roman" w:hAnsi="Times New Roman"/>
                <w:bCs/>
                <w:sz w:val="24"/>
              </w:rPr>
            </w:pPr>
            <w:r w:rsidRPr="00637EE4">
              <w:rPr>
                <w:rFonts w:ascii="Times New Roman" w:hAnsi="Times New Roman"/>
                <w:bCs/>
                <w:sz w:val="24"/>
              </w:rPr>
              <w:t xml:space="preserve">- Đảng ủy Khối: </w:t>
            </w:r>
            <w:r w:rsidR="00637EE4" w:rsidRPr="00637EE4">
              <w:rPr>
                <w:rFonts w:ascii="Times New Roman" w:hAnsi="Times New Roman"/>
                <w:bCs/>
                <w:sz w:val="24"/>
              </w:rPr>
              <w:t xml:space="preserve">TT, </w:t>
            </w:r>
            <w:r w:rsidRPr="00637EE4">
              <w:rPr>
                <w:rFonts w:ascii="Times New Roman" w:hAnsi="Times New Roman"/>
                <w:bCs/>
                <w:sz w:val="24"/>
              </w:rPr>
              <w:t>BTC, BDV</w:t>
            </w:r>
            <w:r w:rsidR="00637EE4" w:rsidRPr="00637EE4">
              <w:rPr>
                <w:rFonts w:ascii="Times New Roman" w:hAnsi="Times New Roman"/>
                <w:bCs/>
                <w:sz w:val="24"/>
              </w:rPr>
              <w:t>, BTG</w:t>
            </w:r>
            <w:r w:rsidRPr="00637EE4">
              <w:rPr>
                <w:rFonts w:ascii="Times New Roman" w:hAnsi="Times New Roman"/>
                <w:bCs/>
                <w:sz w:val="24"/>
              </w:rPr>
              <w:t>;</w:t>
            </w:r>
          </w:p>
          <w:p w:rsidR="00637EE4" w:rsidRDefault="001A5256" w:rsidP="00A01A50">
            <w:pPr>
              <w:pStyle w:val="BodyText"/>
              <w:tabs>
                <w:tab w:val="center" w:pos="-3060"/>
              </w:tabs>
              <w:rPr>
                <w:rFonts w:ascii="Times New Roman" w:hAnsi="Times New Roman"/>
                <w:bCs/>
                <w:sz w:val="24"/>
              </w:rPr>
            </w:pPr>
            <w:r w:rsidRPr="00637EE4">
              <w:rPr>
                <w:rFonts w:ascii="Times New Roman" w:hAnsi="Times New Roman"/>
                <w:bCs/>
                <w:sz w:val="24"/>
              </w:rPr>
              <w:t xml:space="preserve">- </w:t>
            </w:r>
            <w:r w:rsidR="00637EE4">
              <w:rPr>
                <w:rFonts w:ascii="Times New Roman" w:hAnsi="Times New Roman"/>
                <w:bCs/>
                <w:sz w:val="24"/>
              </w:rPr>
              <w:t>Cấp ủy cơ sở;</w:t>
            </w:r>
          </w:p>
          <w:p w:rsidR="001A5256" w:rsidRPr="00637EE4" w:rsidRDefault="00637EE4" w:rsidP="00A01A50">
            <w:pPr>
              <w:pStyle w:val="BodyText"/>
              <w:tabs>
                <w:tab w:val="center" w:pos="-3060"/>
              </w:tabs>
              <w:rPr>
                <w:rFonts w:ascii="Times New Roman" w:hAnsi="Times New Roman"/>
                <w:bCs/>
                <w:sz w:val="24"/>
              </w:rPr>
            </w:pPr>
            <w:r>
              <w:rPr>
                <w:rFonts w:ascii="Times New Roman" w:hAnsi="Times New Roman"/>
                <w:bCs/>
                <w:sz w:val="24"/>
              </w:rPr>
              <w:t xml:space="preserve">- </w:t>
            </w:r>
            <w:r w:rsidR="001A5256" w:rsidRPr="00637EE4">
              <w:rPr>
                <w:rFonts w:ascii="Times New Roman" w:hAnsi="Times New Roman"/>
                <w:bCs/>
                <w:sz w:val="24"/>
              </w:rPr>
              <w:t>Cơ sở Đoàn;</w:t>
            </w:r>
          </w:p>
          <w:p w:rsidR="001A5256" w:rsidRPr="00D03634" w:rsidRDefault="001A5256" w:rsidP="00A01A50">
            <w:pPr>
              <w:pStyle w:val="BodyText"/>
              <w:tabs>
                <w:tab w:val="center" w:pos="-3060"/>
              </w:tabs>
              <w:rPr>
                <w:rFonts w:ascii="Times New Roman" w:hAnsi="Times New Roman"/>
                <w:bCs/>
                <w:sz w:val="22"/>
                <w:szCs w:val="22"/>
              </w:rPr>
            </w:pPr>
            <w:r w:rsidRPr="00637EE4">
              <w:rPr>
                <w:rFonts w:ascii="Times New Roman" w:hAnsi="Times New Roman"/>
                <w:bCs/>
                <w:sz w:val="24"/>
              </w:rPr>
              <w:t>- Lưu VP, BTC (H).</w:t>
            </w:r>
          </w:p>
        </w:tc>
        <w:tc>
          <w:tcPr>
            <w:tcW w:w="4951" w:type="dxa"/>
            <w:shd w:val="clear" w:color="auto" w:fill="auto"/>
          </w:tcPr>
          <w:p w:rsidR="001A5256" w:rsidRPr="00EF6CD9" w:rsidRDefault="001A5256" w:rsidP="00A01A50">
            <w:pPr>
              <w:pStyle w:val="BodyText"/>
              <w:tabs>
                <w:tab w:val="center" w:pos="-3060"/>
              </w:tabs>
              <w:jc w:val="center"/>
              <w:rPr>
                <w:rFonts w:ascii="Times New Roman" w:hAnsi="Times New Roman"/>
                <w:b/>
                <w:sz w:val="26"/>
                <w:szCs w:val="26"/>
              </w:rPr>
            </w:pPr>
            <w:r w:rsidRPr="00EF6CD9">
              <w:rPr>
                <w:rFonts w:ascii="Times New Roman" w:hAnsi="Times New Roman"/>
                <w:b/>
                <w:sz w:val="26"/>
                <w:szCs w:val="26"/>
              </w:rPr>
              <w:t>TM. BAN THƯỜNG VỤ ĐOÀN KHỐI</w:t>
            </w:r>
          </w:p>
          <w:p w:rsidR="001A5256" w:rsidRPr="00EF6CD9" w:rsidRDefault="001A5256" w:rsidP="00A01A50">
            <w:pPr>
              <w:pStyle w:val="BodyText"/>
              <w:tabs>
                <w:tab w:val="center" w:pos="-3060"/>
              </w:tabs>
              <w:jc w:val="center"/>
              <w:rPr>
                <w:rFonts w:ascii="Times New Roman" w:hAnsi="Times New Roman"/>
                <w:sz w:val="26"/>
                <w:szCs w:val="26"/>
              </w:rPr>
            </w:pPr>
            <w:r w:rsidRPr="00EF6CD9">
              <w:rPr>
                <w:rFonts w:ascii="Times New Roman" w:hAnsi="Times New Roman"/>
                <w:sz w:val="26"/>
                <w:szCs w:val="26"/>
              </w:rPr>
              <w:t>BÍ THƯ</w:t>
            </w:r>
          </w:p>
          <w:p w:rsidR="001A5256" w:rsidRPr="00EF6CD9" w:rsidRDefault="001A5256" w:rsidP="00A01A50">
            <w:pPr>
              <w:pStyle w:val="BodyText"/>
              <w:tabs>
                <w:tab w:val="center" w:pos="-3060"/>
              </w:tabs>
              <w:jc w:val="center"/>
              <w:rPr>
                <w:rFonts w:ascii="Times New Roman" w:hAnsi="Times New Roman"/>
                <w:sz w:val="26"/>
                <w:szCs w:val="26"/>
              </w:rPr>
            </w:pPr>
          </w:p>
          <w:p w:rsidR="001A5256" w:rsidRPr="00EF6CD9" w:rsidRDefault="001A5256" w:rsidP="00A01A50">
            <w:pPr>
              <w:pStyle w:val="BodyText"/>
              <w:tabs>
                <w:tab w:val="center" w:pos="-3060"/>
              </w:tabs>
              <w:jc w:val="center"/>
              <w:rPr>
                <w:rFonts w:ascii="Times New Roman" w:hAnsi="Times New Roman"/>
                <w:sz w:val="26"/>
                <w:szCs w:val="26"/>
              </w:rPr>
            </w:pPr>
          </w:p>
          <w:p w:rsidR="001A5256" w:rsidRPr="00EF6CD9" w:rsidRDefault="001A5256" w:rsidP="00A01A50">
            <w:pPr>
              <w:pStyle w:val="BodyText"/>
              <w:tabs>
                <w:tab w:val="center" w:pos="-3060"/>
              </w:tabs>
              <w:jc w:val="center"/>
              <w:rPr>
                <w:rFonts w:ascii="Times New Roman" w:hAnsi="Times New Roman"/>
                <w:sz w:val="26"/>
                <w:szCs w:val="26"/>
              </w:rPr>
            </w:pPr>
          </w:p>
          <w:p w:rsidR="001A5256" w:rsidRPr="00EF6CD9" w:rsidRDefault="001A5256" w:rsidP="00A01A50">
            <w:pPr>
              <w:pStyle w:val="BodyText"/>
              <w:tabs>
                <w:tab w:val="center" w:pos="-3060"/>
              </w:tabs>
              <w:jc w:val="center"/>
              <w:rPr>
                <w:rFonts w:ascii="Times New Roman" w:hAnsi="Times New Roman"/>
                <w:sz w:val="26"/>
                <w:szCs w:val="26"/>
              </w:rPr>
            </w:pPr>
          </w:p>
          <w:p w:rsidR="001A5256" w:rsidRPr="00EF6CD9" w:rsidRDefault="001A5256" w:rsidP="00A01A50">
            <w:pPr>
              <w:pStyle w:val="BodyText"/>
              <w:tabs>
                <w:tab w:val="center" w:pos="-3060"/>
              </w:tabs>
              <w:jc w:val="center"/>
              <w:rPr>
                <w:rFonts w:ascii="Times New Roman" w:hAnsi="Times New Roman"/>
                <w:sz w:val="26"/>
                <w:szCs w:val="26"/>
              </w:rPr>
            </w:pPr>
          </w:p>
          <w:p w:rsidR="001A5256" w:rsidRPr="00D03634" w:rsidRDefault="001A5256" w:rsidP="00A01A50">
            <w:pPr>
              <w:pStyle w:val="BodyText"/>
              <w:tabs>
                <w:tab w:val="center" w:pos="-3060"/>
              </w:tabs>
              <w:jc w:val="center"/>
              <w:rPr>
                <w:rFonts w:ascii="Times New Roman" w:hAnsi="Times New Roman"/>
                <w:b/>
                <w:bCs/>
                <w:szCs w:val="28"/>
                <w:lang w:val="vi-VN"/>
              </w:rPr>
            </w:pPr>
            <w:r w:rsidRPr="00D03634">
              <w:rPr>
                <w:rFonts w:ascii="Times New Roman" w:hAnsi="Times New Roman"/>
                <w:b/>
                <w:szCs w:val="28"/>
              </w:rPr>
              <w:t>Phạm Văn Linh</w:t>
            </w:r>
          </w:p>
        </w:tc>
      </w:tr>
    </w:tbl>
    <w:p w:rsidR="00D14FB3" w:rsidRPr="00D03634" w:rsidRDefault="00D14FB3" w:rsidP="00491888">
      <w:pPr>
        <w:jc w:val="both"/>
        <w:rPr>
          <w:rFonts w:ascii="Times New Roman" w:hAnsi="Times New Roman"/>
          <w:sz w:val="26"/>
          <w:szCs w:val="26"/>
        </w:rPr>
      </w:pPr>
      <w:bookmarkStart w:id="0" w:name="_GoBack"/>
      <w:bookmarkEnd w:id="0"/>
    </w:p>
    <w:sectPr w:rsidR="00D14FB3" w:rsidRPr="00D03634" w:rsidSect="001A5256">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0D" w:rsidRDefault="0012430D" w:rsidP="00FA1B8A">
      <w:r>
        <w:separator/>
      </w:r>
    </w:p>
  </w:endnote>
  <w:endnote w:type="continuationSeparator" w:id="0">
    <w:p w:rsidR="0012430D" w:rsidRDefault="0012430D" w:rsidP="00FA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0D" w:rsidRDefault="0012430D" w:rsidP="00FA1B8A">
      <w:r>
        <w:separator/>
      </w:r>
    </w:p>
  </w:footnote>
  <w:footnote w:type="continuationSeparator" w:id="0">
    <w:p w:rsidR="0012430D" w:rsidRDefault="0012430D" w:rsidP="00FA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899373"/>
      <w:docPartObj>
        <w:docPartGallery w:val="Page Numbers (Top of Page)"/>
        <w:docPartUnique/>
      </w:docPartObj>
    </w:sdtPr>
    <w:sdtEndPr>
      <w:rPr>
        <w:rFonts w:ascii="Times New Roman" w:hAnsi="Times New Roman"/>
        <w:noProof/>
        <w:sz w:val="26"/>
        <w:szCs w:val="26"/>
      </w:rPr>
    </w:sdtEndPr>
    <w:sdtContent>
      <w:p w:rsidR="006832D7" w:rsidRDefault="006832D7" w:rsidP="006832D7">
        <w:pPr>
          <w:pStyle w:val="Header"/>
          <w:tabs>
            <w:tab w:val="clear" w:pos="4680"/>
            <w:tab w:val="clear" w:pos="9360"/>
          </w:tabs>
          <w:jc w:val="center"/>
        </w:pPr>
        <w:r w:rsidRPr="006832D7">
          <w:rPr>
            <w:rFonts w:ascii="Times New Roman" w:hAnsi="Times New Roman"/>
            <w:sz w:val="26"/>
            <w:szCs w:val="26"/>
          </w:rPr>
          <w:fldChar w:fldCharType="begin"/>
        </w:r>
        <w:r w:rsidRPr="006832D7">
          <w:rPr>
            <w:rFonts w:ascii="Times New Roman" w:hAnsi="Times New Roman"/>
            <w:sz w:val="26"/>
            <w:szCs w:val="26"/>
          </w:rPr>
          <w:instrText xml:space="preserve"> PAGE   \* MERGEFORMAT </w:instrText>
        </w:r>
        <w:r w:rsidRPr="006832D7">
          <w:rPr>
            <w:rFonts w:ascii="Times New Roman" w:hAnsi="Times New Roman"/>
            <w:sz w:val="26"/>
            <w:szCs w:val="26"/>
          </w:rPr>
          <w:fldChar w:fldCharType="separate"/>
        </w:r>
        <w:r w:rsidR="00EF6CD9">
          <w:rPr>
            <w:rFonts w:ascii="Times New Roman" w:hAnsi="Times New Roman"/>
            <w:noProof/>
            <w:sz w:val="26"/>
            <w:szCs w:val="26"/>
          </w:rPr>
          <w:t>8</w:t>
        </w:r>
        <w:r w:rsidRPr="006832D7">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D0D7"/>
      </v:shape>
    </w:pict>
  </w:numPicBullet>
  <w:abstractNum w:abstractNumId="0">
    <w:nsid w:val="0BB262B3"/>
    <w:multiLevelType w:val="hybridMultilevel"/>
    <w:tmpl w:val="8672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D1261"/>
    <w:multiLevelType w:val="hybridMultilevel"/>
    <w:tmpl w:val="84CC1BFC"/>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B22ACE"/>
    <w:multiLevelType w:val="multilevel"/>
    <w:tmpl w:val="74F2FBB6"/>
    <w:lvl w:ilvl="0">
      <w:start w:val="1"/>
      <w:numFmt w:val="decimal"/>
      <w:lvlText w:val="%1."/>
      <w:lvlJc w:val="left"/>
      <w:pPr>
        <w:ind w:left="927" w:hanging="360"/>
      </w:pPr>
      <w:rPr>
        <w:rFonts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3">
    <w:nsid w:val="1BD91476"/>
    <w:multiLevelType w:val="hybridMultilevel"/>
    <w:tmpl w:val="813AECF4"/>
    <w:lvl w:ilvl="0" w:tplc="A0F66F08">
      <w:start w:val="1"/>
      <w:numFmt w:val="decimal"/>
      <w:lvlText w:val="%1."/>
      <w:lvlJc w:val="left"/>
      <w:pPr>
        <w:ind w:left="450" w:hanging="360"/>
      </w:pPr>
      <w:rPr>
        <w:rFonts w:hint="default"/>
        <w:sz w:val="24"/>
      </w:rPr>
    </w:lvl>
    <w:lvl w:ilvl="1" w:tplc="042A0019" w:tentative="1">
      <w:start w:val="1"/>
      <w:numFmt w:val="lowerLetter"/>
      <w:lvlText w:val="%2."/>
      <w:lvlJc w:val="left"/>
      <w:pPr>
        <w:ind w:left="1170" w:hanging="360"/>
      </w:pPr>
    </w:lvl>
    <w:lvl w:ilvl="2" w:tplc="042A001B" w:tentative="1">
      <w:start w:val="1"/>
      <w:numFmt w:val="lowerRoman"/>
      <w:lvlText w:val="%3."/>
      <w:lvlJc w:val="right"/>
      <w:pPr>
        <w:ind w:left="1890" w:hanging="180"/>
      </w:pPr>
    </w:lvl>
    <w:lvl w:ilvl="3" w:tplc="042A000F" w:tentative="1">
      <w:start w:val="1"/>
      <w:numFmt w:val="decimal"/>
      <w:lvlText w:val="%4."/>
      <w:lvlJc w:val="left"/>
      <w:pPr>
        <w:ind w:left="2610" w:hanging="360"/>
      </w:pPr>
    </w:lvl>
    <w:lvl w:ilvl="4" w:tplc="042A0019" w:tentative="1">
      <w:start w:val="1"/>
      <w:numFmt w:val="lowerLetter"/>
      <w:lvlText w:val="%5."/>
      <w:lvlJc w:val="left"/>
      <w:pPr>
        <w:ind w:left="3330" w:hanging="360"/>
      </w:pPr>
    </w:lvl>
    <w:lvl w:ilvl="5" w:tplc="042A001B" w:tentative="1">
      <w:start w:val="1"/>
      <w:numFmt w:val="lowerRoman"/>
      <w:lvlText w:val="%6."/>
      <w:lvlJc w:val="right"/>
      <w:pPr>
        <w:ind w:left="4050" w:hanging="180"/>
      </w:pPr>
    </w:lvl>
    <w:lvl w:ilvl="6" w:tplc="042A000F" w:tentative="1">
      <w:start w:val="1"/>
      <w:numFmt w:val="decimal"/>
      <w:lvlText w:val="%7."/>
      <w:lvlJc w:val="left"/>
      <w:pPr>
        <w:ind w:left="4770" w:hanging="360"/>
      </w:pPr>
    </w:lvl>
    <w:lvl w:ilvl="7" w:tplc="042A0019" w:tentative="1">
      <w:start w:val="1"/>
      <w:numFmt w:val="lowerLetter"/>
      <w:lvlText w:val="%8."/>
      <w:lvlJc w:val="left"/>
      <w:pPr>
        <w:ind w:left="5490" w:hanging="360"/>
      </w:pPr>
    </w:lvl>
    <w:lvl w:ilvl="8" w:tplc="042A001B" w:tentative="1">
      <w:start w:val="1"/>
      <w:numFmt w:val="lowerRoman"/>
      <w:lvlText w:val="%9."/>
      <w:lvlJc w:val="right"/>
      <w:pPr>
        <w:ind w:left="6210" w:hanging="180"/>
      </w:pPr>
    </w:lvl>
  </w:abstractNum>
  <w:abstractNum w:abstractNumId="4">
    <w:nsid w:val="2A2B754C"/>
    <w:multiLevelType w:val="hybridMultilevel"/>
    <w:tmpl w:val="725EEC92"/>
    <w:lvl w:ilvl="0" w:tplc="844E315E">
      <w:numFmt w:val="bullet"/>
      <w:lvlText w:val="-"/>
      <w:lvlJc w:val="left"/>
      <w:pPr>
        <w:ind w:left="1605" w:hanging="885"/>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5174C8"/>
    <w:multiLevelType w:val="hybridMultilevel"/>
    <w:tmpl w:val="720CA54C"/>
    <w:lvl w:ilvl="0" w:tplc="662C191A">
      <w:start w:val="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B0CE7"/>
    <w:multiLevelType w:val="multilevel"/>
    <w:tmpl w:val="676E79EC"/>
    <w:lvl w:ilvl="0">
      <w:start w:val="1"/>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7">
    <w:nsid w:val="4A1707E4"/>
    <w:multiLevelType w:val="hybridMultilevel"/>
    <w:tmpl w:val="D346D7C2"/>
    <w:lvl w:ilvl="0" w:tplc="A5566D0C">
      <w:start w:val="1"/>
      <w:numFmt w:val="decimal"/>
      <w:lvlText w:val="%1."/>
      <w:lvlJc w:val="left"/>
      <w:pPr>
        <w:ind w:left="1069"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C1B62FF"/>
    <w:multiLevelType w:val="hybridMultilevel"/>
    <w:tmpl w:val="C11AB144"/>
    <w:lvl w:ilvl="0" w:tplc="1F5EE4AA">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564266A3"/>
    <w:multiLevelType w:val="hybridMultilevel"/>
    <w:tmpl w:val="981CEE3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CF7E7D"/>
    <w:multiLevelType w:val="hybridMultilevel"/>
    <w:tmpl w:val="B68A47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2F6D11"/>
    <w:multiLevelType w:val="hybridMultilevel"/>
    <w:tmpl w:val="04DEF1A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BA10DF"/>
    <w:multiLevelType w:val="hybridMultilevel"/>
    <w:tmpl w:val="283A86C8"/>
    <w:lvl w:ilvl="0" w:tplc="76AAB9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7187081F"/>
    <w:multiLevelType w:val="hybridMultilevel"/>
    <w:tmpl w:val="45DA1804"/>
    <w:lvl w:ilvl="0" w:tplc="F0CA1C48">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14">
    <w:nsid w:val="73060D30"/>
    <w:multiLevelType w:val="hybridMultilevel"/>
    <w:tmpl w:val="10FE1E48"/>
    <w:lvl w:ilvl="0" w:tplc="8A64C7CA">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15">
    <w:nsid w:val="76CF3FA1"/>
    <w:multiLevelType w:val="hybridMultilevel"/>
    <w:tmpl w:val="77BE3B6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5"/>
  </w:num>
  <w:num w:numId="10">
    <w:abstractNumId w:val="3"/>
  </w:num>
  <w:num w:numId="11">
    <w:abstractNumId w:val="0"/>
  </w:num>
  <w:num w:numId="12">
    <w:abstractNumId w:val="15"/>
  </w:num>
  <w:num w:numId="13">
    <w:abstractNumId w:val="4"/>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8A"/>
    <w:rsid w:val="0000036F"/>
    <w:rsid w:val="0003079F"/>
    <w:rsid w:val="00034904"/>
    <w:rsid w:val="000518A8"/>
    <w:rsid w:val="00057DCA"/>
    <w:rsid w:val="00060DE7"/>
    <w:rsid w:val="000673C6"/>
    <w:rsid w:val="00071AE9"/>
    <w:rsid w:val="00072649"/>
    <w:rsid w:val="00072903"/>
    <w:rsid w:val="00080D91"/>
    <w:rsid w:val="000859D5"/>
    <w:rsid w:val="00087C60"/>
    <w:rsid w:val="00091062"/>
    <w:rsid w:val="000B6448"/>
    <w:rsid w:val="000D161C"/>
    <w:rsid w:val="000F2AC8"/>
    <w:rsid w:val="00116E45"/>
    <w:rsid w:val="0012430D"/>
    <w:rsid w:val="001246C6"/>
    <w:rsid w:val="001279DB"/>
    <w:rsid w:val="00167076"/>
    <w:rsid w:val="001800C5"/>
    <w:rsid w:val="00187EDE"/>
    <w:rsid w:val="001A5256"/>
    <w:rsid w:val="001A7EE7"/>
    <w:rsid w:val="001C5ADA"/>
    <w:rsid w:val="001D22F0"/>
    <w:rsid w:val="001D6B92"/>
    <w:rsid w:val="001E7427"/>
    <w:rsid w:val="001F3214"/>
    <w:rsid w:val="002010B6"/>
    <w:rsid w:val="00204EC5"/>
    <w:rsid w:val="0022487E"/>
    <w:rsid w:val="00274D01"/>
    <w:rsid w:val="0028748C"/>
    <w:rsid w:val="00297A69"/>
    <w:rsid w:val="002C173D"/>
    <w:rsid w:val="002C32BF"/>
    <w:rsid w:val="002E001A"/>
    <w:rsid w:val="002E5265"/>
    <w:rsid w:val="00316938"/>
    <w:rsid w:val="00325FAD"/>
    <w:rsid w:val="00335C77"/>
    <w:rsid w:val="00361F99"/>
    <w:rsid w:val="00367EF1"/>
    <w:rsid w:val="00386EB5"/>
    <w:rsid w:val="003A76EF"/>
    <w:rsid w:val="003A7BA4"/>
    <w:rsid w:val="003E6040"/>
    <w:rsid w:val="003F03D7"/>
    <w:rsid w:val="003F72BF"/>
    <w:rsid w:val="003F76CB"/>
    <w:rsid w:val="003F79CE"/>
    <w:rsid w:val="0042239D"/>
    <w:rsid w:val="0042327E"/>
    <w:rsid w:val="00427543"/>
    <w:rsid w:val="00447C17"/>
    <w:rsid w:val="00453FF0"/>
    <w:rsid w:val="004566DB"/>
    <w:rsid w:val="00461ED7"/>
    <w:rsid w:val="00477C34"/>
    <w:rsid w:val="00486934"/>
    <w:rsid w:val="00491888"/>
    <w:rsid w:val="00491D76"/>
    <w:rsid w:val="004A3432"/>
    <w:rsid w:val="004B62DC"/>
    <w:rsid w:val="004F534A"/>
    <w:rsid w:val="005253C2"/>
    <w:rsid w:val="0054709B"/>
    <w:rsid w:val="00551A29"/>
    <w:rsid w:val="00570C6F"/>
    <w:rsid w:val="00587D2A"/>
    <w:rsid w:val="005C4A92"/>
    <w:rsid w:val="005E7EBE"/>
    <w:rsid w:val="006225E3"/>
    <w:rsid w:val="006259D0"/>
    <w:rsid w:val="00633B08"/>
    <w:rsid w:val="00637EE4"/>
    <w:rsid w:val="006832D7"/>
    <w:rsid w:val="00693A78"/>
    <w:rsid w:val="006A4764"/>
    <w:rsid w:val="006B2516"/>
    <w:rsid w:val="006D0D2E"/>
    <w:rsid w:val="0072505C"/>
    <w:rsid w:val="007535E2"/>
    <w:rsid w:val="00765DA4"/>
    <w:rsid w:val="007778F5"/>
    <w:rsid w:val="00780C56"/>
    <w:rsid w:val="007C1759"/>
    <w:rsid w:val="007D68E8"/>
    <w:rsid w:val="00806C08"/>
    <w:rsid w:val="0083473E"/>
    <w:rsid w:val="00856A14"/>
    <w:rsid w:val="0086291B"/>
    <w:rsid w:val="0087472F"/>
    <w:rsid w:val="00874A9C"/>
    <w:rsid w:val="0089758B"/>
    <w:rsid w:val="008C2C9E"/>
    <w:rsid w:val="008D55DD"/>
    <w:rsid w:val="008E58E1"/>
    <w:rsid w:val="0093131A"/>
    <w:rsid w:val="00942149"/>
    <w:rsid w:val="00942FA1"/>
    <w:rsid w:val="00970432"/>
    <w:rsid w:val="009870A7"/>
    <w:rsid w:val="00992F29"/>
    <w:rsid w:val="009B7FAE"/>
    <w:rsid w:val="009C34B5"/>
    <w:rsid w:val="009C5DA3"/>
    <w:rsid w:val="009E723E"/>
    <w:rsid w:val="009F6CF8"/>
    <w:rsid w:val="00A01A50"/>
    <w:rsid w:val="00A13842"/>
    <w:rsid w:val="00A33B51"/>
    <w:rsid w:val="00A35926"/>
    <w:rsid w:val="00A413A1"/>
    <w:rsid w:val="00A47C25"/>
    <w:rsid w:val="00A644F4"/>
    <w:rsid w:val="00AD3B8C"/>
    <w:rsid w:val="00AE2A77"/>
    <w:rsid w:val="00B02C0A"/>
    <w:rsid w:val="00B02CA4"/>
    <w:rsid w:val="00B35391"/>
    <w:rsid w:val="00B77795"/>
    <w:rsid w:val="00BA5439"/>
    <w:rsid w:val="00BA579A"/>
    <w:rsid w:val="00BA5EB6"/>
    <w:rsid w:val="00BA77B9"/>
    <w:rsid w:val="00BB221A"/>
    <w:rsid w:val="00C006DF"/>
    <w:rsid w:val="00C02A52"/>
    <w:rsid w:val="00C16347"/>
    <w:rsid w:val="00C33FB4"/>
    <w:rsid w:val="00C60E71"/>
    <w:rsid w:val="00C61E1B"/>
    <w:rsid w:val="00C667B2"/>
    <w:rsid w:val="00C67045"/>
    <w:rsid w:val="00C91C74"/>
    <w:rsid w:val="00C92074"/>
    <w:rsid w:val="00C9476E"/>
    <w:rsid w:val="00CA6D1F"/>
    <w:rsid w:val="00CC0234"/>
    <w:rsid w:val="00CD08DD"/>
    <w:rsid w:val="00CF277F"/>
    <w:rsid w:val="00D03634"/>
    <w:rsid w:val="00D057E4"/>
    <w:rsid w:val="00D1422F"/>
    <w:rsid w:val="00D14FB3"/>
    <w:rsid w:val="00D33501"/>
    <w:rsid w:val="00D60B72"/>
    <w:rsid w:val="00D83109"/>
    <w:rsid w:val="00DD00EB"/>
    <w:rsid w:val="00DD7BD3"/>
    <w:rsid w:val="00E17365"/>
    <w:rsid w:val="00E177E0"/>
    <w:rsid w:val="00E31A0A"/>
    <w:rsid w:val="00E95FA9"/>
    <w:rsid w:val="00EB388F"/>
    <w:rsid w:val="00EC36A8"/>
    <w:rsid w:val="00EF06FC"/>
    <w:rsid w:val="00EF2BAE"/>
    <w:rsid w:val="00EF58C4"/>
    <w:rsid w:val="00EF6CD9"/>
    <w:rsid w:val="00F337B4"/>
    <w:rsid w:val="00F52E56"/>
    <w:rsid w:val="00F54E6E"/>
    <w:rsid w:val="00F72690"/>
    <w:rsid w:val="00F73634"/>
    <w:rsid w:val="00F84732"/>
    <w:rsid w:val="00F9191B"/>
    <w:rsid w:val="00F97CDE"/>
    <w:rsid w:val="00FA1B8A"/>
    <w:rsid w:val="00FD3E1A"/>
    <w:rsid w:val="00FE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A"/>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FA1B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8A"/>
    <w:pPr>
      <w:tabs>
        <w:tab w:val="center" w:pos="4680"/>
        <w:tab w:val="right" w:pos="9360"/>
      </w:tabs>
    </w:pPr>
  </w:style>
  <w:style w:type="character" w:customStyle="1" w:styleId="HeaderChar">
    <w:name w:val="Header Char"/>
    <w:basedOn w:val="DefaultParagraphFont"/>
    <w:link w:val="Header"/>
    <w:uiPriority w:val="99"/>
    <w:rsid w:val="00FA1B8A"/>
  </w:style>
  <w:style w:type="paragraph" w:styleId="Footer">
    <w:name w:val="footer"/>
    <w:basedOn w:val="Normal"/>
    <w:link w:val="FooterChar"/>
    <w:uiPriority w:val="99"/>
    <w:unhideWhenUsed/>
    <w:rsid w:val="00FA1B8A"/>
    <w:pPr>
      <w:tabs>
        <w:tab w:val="center" w:pos="4680"/>
        <w:tab w:val="right" w:pos="9360"/>
      </w:tabs>
    </w:pPr>
  </w:style>
  <w:style w:type="character" w:customStyle="1" w:styleId="FooterChar">
    <w:name w:val="Footer Char"/>
    <w:basedOn w:val="DefaultParagraphFont"/>
    <w:link w:val="Footer"/>
    <w:uiPriority w:val="99"/>
    <w:rsid w:val="00FA1B8A"/>
  </w:style>
  <w:style w:type="character" w:customStyle="1" w:styleId="Heading1Char">
    <w:name w:val="Heading 1 Char"/>
    <w:basedOn w:val="DefaultParagraphFont"/>
    <w:link w:val="Heading1"/>
    <w:rsid w:val="00FA1B8A"/>
    <w:rPr>
      <w:rFonts w:ascii="Arial" w:eastAsia="SimSun" w:hAnsi="Arial" w:cs="Arial"/>
      <w:b/>
      <w:bCs/>
      <w:kern w:val="32"/>
      <w:sz w:val="32"/>
      <w:szCs w:val="32"/>
    </w:rPr>
  </w:style>
  <w:style w:type="paragraph" w:styleId="BodyText">
    <w:name w:val="Body Text"/>
    <w:basedOn w:val="Normal"/>
    <w:link w:val="BodyTextChar"/>
    <w:rsid w:val="00FA1B8A"/>
    <w:pPr>
      <w:jc w:val="both"/>
    </w:pPr>
    <w:rPr>
      <w:sz w:val="28"/>
    </w:rPr>
  </w:style>
  <w:style w:type="character" w:customStyle="1" w:styleId="BodyTextChar">
    <w:name w:val="Body Text Char"/>
    <w:basedOn w:val="DefaultParagraphFont"/>
    <w:link w:val="BodyText"/>
    <w:rsid w:val="00FA1B8A"/>
    <w:rPr>
      <w:rFonts w:ascii="VNI-Times" w:eastAsia="SimSun" w:hAnsi="VNI-Times" w:cs="Times New Roman"/>
      <w:sz w:val="28"/>
      <w:szCs w:val="24"/>
    </w:rPr>
  </w:style>
  <w:style w:type="table" w:styleId="TableGrid">
    <w:name w:val="Table Grid"/>
    <w:basedOn w:val="TableNormal"/>
    <w:uiPriority w:val="39"/>
    <w:rsid w:val="00BA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265"/>
    <w:pPr>
      <w:ind w:left="720"/>
      <w:contextualSpacing/>
    </w:pPr>
  </w:style>
  <w:style w:type="character" w:styleId="Hyperlink">
    <w:name w:val="Hyperlink"/>
    <w:basedOn w:val="DefaultParagraphFont"/>
    <w:uiPriority w:val="99"/>
    <w:unhideWhenUsed/>
    <w:rsid w:val="00EF06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A"/>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FA1B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8A"/>
    <w:pPr>
      <w:tabs>
        <w:tab w:val="center" w:pos="4680"/>
        <w:tab w:val="right" w:pos="9360"/>
      </w:tabs>
    </w:pPr>
  </w:style>
  <w:style w:type="character" w:customStyle="1" w:styleId="HeaderChar">
    <w:name w:val="Header Char"/>
    <w:basedOn w:val="DefaultParagraphFont"/>
    <w:link w:val="Header"/>
    <w:uiPriority w:val="99"/>
    <w:rsid w:val="00FA1B8A"/>
  </w:style>
  <w:style w:type="paragraph" w:styleId="Footer">
    <w:name w:val="footer"/>
    <w:basedOn w:val="Normal"/>
    <w:link w:val="FooterChar"/>
    <w:uiPriority w:val="99"/>
    <w:unhideWhenUsed/>
    <w:rsid w:val="00FA1B8A"/>
    <w:pPr>
      <w:tabs>
        <w:tab w:val="center" w:pos="4680"/>
        <w:tab w:val="right" w:pos="9360"/>
      </w:tabs>
    </w:pPr>
  </w:style>
  <w:style w:type="character" w:customStyle="1" w:styleId="FooterChar">
    <w:name w:val="Footer Char"/>
    <w:basedOn w:val="DefaultParagraphFont"/>
    <w:link w:val="Footer"/>
    <w:uiPriority w:val="99"/>
    <w:rsid w:val="00FA1B8A"/>
  </w:style>
  <w:style w:type="character" w:customStyle="1" w:styleId="Heading1Char">
    <w:name w:val="Heading 1 Char"/>
    <w:basedOn w:val="DefaultParagraphFont"/>
    <w:link w:val="Heading1"/>
    <w:rsid w:val="00FA1B8A"/>
    <w:rPr>
      <w:rFonts w:ascii="Arial" w:eastAsia="SimSun" w:hAnsi="Arial" w:cs="Arial"/>
      <w:b/>
      <w:bCs/>
      <w:kern w:val="32"/>
      <w:sz w:val="32"/>
      <w:szCs w:val="32"/>
    </w:rPr>
  </w:style>
  <w:style w:type="paragraph" w:styleId="BodyText">
    <w:name w:val="Body Text"/>
    <w:basedOn w:val="Normal"/>
    <w:link w:val="BodyTextChar"/>
    <w:rsid w:val="00FA1B8A"/>
    <w:pPr>
      <w:jc w:val="both"/>
    </w:pPr>
    <w:rPr>
      <w:sz w:val="28"/>
    </w:rPr>
  </w:style>
  <w:style w:type="character" w:customStyle="1" w:styleId="BodyTextChar">
    <w:name w:val="Body Text Char"/>
    <w:basedOn w:val="DefaultParagraphFont"/>
    <w:link w:val="BodyText"/>
    <w:rsid w:val="00FA1B8A"/>
    <w:rPr>
      <w:rFonts w:ascii="VNI-Times" w:eastAsia="SimSun" w:hAnsi="VNI-Times" w:cs="Times New Roman"/>
      <w:sz w:val="28"/>
      <w:szCs w:val="24"/>
    </w:rPr>
  </w:style>
  <w:style w:type="table" w:styleId="TableGrid">
    <w:name w:val="Table Grid"/>
    <w:basedOn w:val="TableNormal"/>
    <w:uiPriority w:val="39"/>
    <w:rsid w:val="00BA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265"/>
    <w:pPr>
      <w:ind w:left="720"/>
      <w:contextualSpacing/>
    </w:pPr>
  </w:style>
  <w:style w:type="character" w:styleId="Hyperlink">
    <w:name w:val="Hyperlink"/>
    <w:basedOn w:val="DefaultParagraphFont"/>
    <w:uiPriority w:val="99"/>
    <w:unhideWhenUsed/>
    <w:rsid w:val="00EF0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EB46-84A2-4BB0-B091-88AEF4DE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8</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Admin</cp:lastModifiedBy>
  <cp:revision>114</cp:revision>
  <dcterms:created xsi:type="dcterms:W3CDTF">2019-07-02T08:54:00Z</dcterms:created>
  <dcterms:modified xsi:type="dcterms:W3CDTF">2019-08-28T23:32:00Z</dcterms:modified>
</cp:coreProperties>
</file>